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4639406" w14:textId="77777777" w:rsidR="00567A74" w:rsidRDefault="00567A74"/>
    <w:tbl>
      <w:tblPr>
        <w:tblW w:w="0" w:type="auto"/>
        <w:tblLook w:val="04A0" w:firstRow="1" w:lastRow="0" w:firstColumn="1" w:lastColumn="0" w:noHBand="0" w:noVBand="1"/>
      </w:tblPr>
      <w:tblGrid>
        <w:gridCol w:w="10800"/>
      </w:tblGrid>
      <w:tr w:rsidR="00000000" w14:paraId="7623887C" w14:textId="77777777">
        <w:tc>
          <w:tcPr>
            <w:tcW w:w="11016" w:type="dxa"/>
          </w:tcPr>
          <w:p w14:paraId="1AB2147E" w14:textId="77777777" w:rsidR="00567A74" w:rsidRDefault="00567A74">
            <w:pPr>
              <w:tabs>
                <w:tab w:val="left" w:pos="6480"/>
              </w:tabs>
              <w:rPr>
                <w:b/>
                <w:color w:val="000000"/>
              </w:rPr>
            </w:pPr>
            <w:r>
              <w:rPr>
                <w:b/>
                <w:color w:val="000000"/>
              </w:rPr>
              <w:t>Mountain of Entertainment Theater</w:t>
            </w:r>
          </w:p>
          <w:p w14:paraId="3CC8EA7C" w14:textId="77777777" w:rsidR="00567A74" w:rsidRDefault="00567A74">
            <w:pPr>
              <w:tabs>
                <w:tab w:val="left" w:pos="4190"/>
              </w:tabs>
              <w:rPr>
                <w:lang w:eastAsia="en-US"/>
              </w:rPr>
            </w:pPr>
            <w:r>
              <w:rPr>
                <w:lang w:eastAsia="en-US"/>
              </w:rPr>
              <w:t xml:space="preserve">URL: </w:t>
            </w:r>
            <w:r w:rsidRPr="00560F44">
              <w:rPr>
                <w:lang w:eastAsia="en-US"/>
              </w:rPr>
              <w:t>https://www.mountainofentertainmenttheater.com/</w:t>
            </w:r>
          </w:p>
          <w:p w14:paraId="02D8602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865-245-4386</w:t>
            </w:r>
          </w:p>
          <w:p w14:paraId="41EE82FA"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900"/>
        <w:gridCol w:w="924"/>
        <w:gridCol w:w="1072"/>
        <w:gridCol w:w="990"/>
        <w:gridCol w:w="1068"/>
      </w:tblGrid>
      <w:tr w:rsidR="00000000" w14:paraId="095EB894" w14:textId="77777777" w:rsidTr="003171E3">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4C3801D2"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1BAAAA09"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7D49DF73"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160E4A39"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3D422188"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2D0D3A6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6F86F6CE"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7B7382B"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3AF2A2DC" w14:textId="77777777" w:rsidR="009825D6" w:rsidRDefault="009825D6">
            <w:pPr>
              <w:jc w:val="center"/>
              <w:rPr>
                <w:b/>
              </w:rPr>
            </w:pPr>
            <w:r>
              <w:rPr>
                <w:b/>
              </w:rPr>
              <w:t>End Selling Date</w:t>
            </w:r>
          </w:p>
        </w:tc>
      </w:tr>
      <w:tr w:rsidR="00000000" w14:paraId="2837223D" w14:textId="77777777" w:rsidTr="003171E3">
        <w:trPr>
          <w:cantSplit/>
        </w:trPr>
        <w:tc>
          <w:tcPr>
            <w:tcW w:w="1170" w:type="dxa"/>
            <w:tcBorders>
              <w:top w:val="single" w:sz="4" w:space="0" w:color="000000"/>
              <w:left w:val="single" w:sz="1" w:space="0" w:color="000000"/>
              <w:bottom w:val="single" w:sz="4" w:space="0" w:color="000000"/>
            </w:tcBorders>
          </w:tcPr>
          <w:p w14:paraId="11DBB366" w14:textId="77777777" w:rsidR="009825D6" w:rsidRDefault="009825D6">
            <w:pPr>
              <w:jc w:val="center"/>
            </w:pPr>
            <w:r>
              <w:t>2606665V</w:t>
            </w:r>
          </w:p>
        </w:tc>
        <w:tc>
          <w:tcPr>
            <w:tcW w:w="2520" w:type="dxa"/>
            <w:tcBorders>
              <w:top w:val="single" w:sz="4" w:space="0" w:color="000000"/>
              <w:left w:val="single" w:sz="1" w:space="0" w:color="000000"/>
              <w:bottom w:val="single" w:sz="4" w:space="0" w:color="000000"/>
            </w:tcBorders>
          </w:tcPr>
          <w:p w14:paraId="347E1B49" w14:textId="77777777" w:rsidR="009825D6" w:rsidRDefault="009825D6" w:rsidP="00C65A8E">
            <w:r>
              <w:t>MOET ARRAY SHOW A</w:t>
            </w:r>
          </w:p>
        </w:tc>
        <w:tc>
          <w:tcPr>
            <w:tcW w:w="1530" w:type="dxa"/>
            <w:tcBorders>
              <w:top w:val="single" w:sz="4" w:space="0" w:color="000000"/>
              <w:left w:val="single" w:sz="1" w:space="0" w:color="000000"/>
              <w:bottom w:val="single" w:sz="4" w:space="0" w:color="000000"/>
              <w:right w:val="single" w:sz="1" w:space="0" w:color="000000"/>
            </w:tcBorders>
          </w:tcPr>
          <w:p w14:paraId="64E98114" w14:textId="77777777" w:rsidR="009825D6" w:rsidRDefault="009825D6">
            <w:pPr>
              <w:jc w:val="center"/>
            </w:pPr>
            <w:r w:rsidRPr="009825D6">
              <w:t>MTNPFMEA</w:t>
            </w:r>
          </w:p>
        </w:tc>
        <w:tc>
          <w:tcPr>
            <w:tcW w:w="810" w:type="dxa"/>
            <w:tcBorders>
              <w:top w:val="single" w:sz="4" w:space="0" w:color="000000"/>
              <w:left w:val="single" w:sz="1" w:space="0" w:color="000000"/>
              <w:bottom w:val="single" w:sz="4" w:space="0" w:color="000000"/>
            </w:tcBorders>
          </w:tcPr>
          <w:p w14:paraId="6D09D9FE" w14:textId="77777777" w:rsidR="009825D6" w:rsidRDefault="009825D6">
            <w:pPr>
              <w:jc w:val="center"/>
            </w:pPr>
            <w:r>
              <w:t>$33.67</w:t>
            </w:r>
          </w:p>
        </w:tc>
        <w:tc>
          <w:tcPr>
            <w:tcW w:w="900" w:type="dxa"/>
            <w:tcBorders>
              <w:top w:val="single" w:sz="4" w:space="0" w:color="000000"/>
              <w:left w:val="single" w:sz="1" w:space="0" w:color="000000"/>
              <w:bottom w:val="single" w:sz="4" w:space="0" w:color="000000"/>
            </w:tcBorders>
          </w:tcPr>
          <w:p w14:paraId="2DFCDD89" w14:textId="77777777" w:rsidR="009825D6" w:rsidRDefault="009825D6">
            <w:pPr>
              <w:jc w:val="center"/>
            </w:pPr>
            <w:r>
              <w:t>$37.25</w:t>
            </w:r>
          </w:p>
        </w:tc>
        <w:tc>
          <w:tcPr>
            <w:tcW w:w="924" w:type="dxa"/>
            <w:tcBorders>
              <w:top w:val="single" w:sz="4" w:space="0" w:color="000000"/>
              <w:left w:val="single" w:sz="1" w:space="0" w:color="000000"/>
              <w:bottom w:val="single" w:sz="4" w:space="0" w:color="000000"/>
              <w:right w:val="single" w:sz="1" w:space="0" w:color="000000"/>
            </w:tcBorders>
          </w:tcPr>
          <w:p w14:paraId="58CB98C6" w14:textId="77777777" w:rsidR="009825D6" w:rsidRDefault="009825D6">
            <w:pPr>
              <w:jc w:val="center"/>
            </w:pPr>
            <w:r>
              <w:t>$51.57</w:t>
            </w:r>
          </w:p>
        </w:tc>
        <w:tc>
          <w:tcPr>
            <w:tcW w:w="1072" w:type="dxa"/>
            <w:tcBorders>
              <w:top w:val="single" w:sz="4" w:space="0" w:color="000000"/>
              <w:left w:val="single" w:sz="1" w:space="0" w:color="000000"/>
              <w:bottom w:val="single" w:sz="4" w:space="0" w:color="000000"/>
              <w:right w:val="single" w:sz="1" w:space="0" w:color="000000"/>
            </w:tcBorders>
          </w:tcPr>
          <w:p w14:paraId="15B0D320" w14:textId="77777777" w:rsidR="009825D6" w:rsidRDefault="009825D6">
            <w:pPr>
              <w:jc w:val="center"/>
            </w:pPr>
            <w:r w:rsidRPr="009825D6">
              <w:t>$14.32</w:t>
            </w:r>
          </w:p>
        </w:tc>
        <w:tc>
          <w:tcPr>
            <w:tcW w:w="990" w:type="dxa"/>
            <w:tcBorders>
              <w:top w:val="single" w:sz="4" w:space="0" w:color="000000"/>
              <w:left w:val="single" w:sz="1" w:space="0" w:color="000000"/>
              <w:bottom w:val="single" w:sz="4" w:space="0" w:color="000000"/>
              <w:right w:val="single" w:sz="1" w:space="0" w:color="000000"/>
            </w:tcBorders>
          </w:tcPr>
          <w:p w14:paraId="3BA03B62"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0D12E064" w14:textId="77777777" w:rsidR="009825D6" w:rsidRDefault="009825D6">
            <w:pPr>
              <w:jc w:val="center"/>
            </w:pPr>
            <w:r w:rsidRPr="009825D6">
              <w:t>04/14/27</w:t>
            </w:r>
          </w:p>
        </w:tc>
      </w:tr>
      <w:tr w:rsidR="00000000" w14:paraId="258D84A3" w14:textId="77777777" w:rsidTr="003171E3">
        <w:trPr>
          <w:cantSplit/>
        </w:trPr>
        <w:tc>
          <w:tcPr>
            <w:tcW w:w="1170" w:type="dxa"/>
            <w:tcBorders>
              <w:top w:val="single" w:sz="4" w:space="0" w:color="000000"/>
              <w:left w:val="single" w:sz="1" w:space="0" w:color="000000"/>
              <w:bottom w:val="single" w:sz="4" w:space="0" w:color="000000"/>
            </w:tcBorders>
          </w:tcPr>
          <w:p w14:paraId="662943B1" w14:textId="77777777" w:rsidR="009825D6" w:rsidRDefault="009825D6">
            <w:pPr>
              <w:jc w:val="center"/>
            </w:pPr>
            <w:r>
              <w:t>2606793V</w:t>
            </w:r>
          </w:p>
        </w:tc>
        <w:tc>
          <w:tcPr>
            <w:tcW w:w="2520" w:type="dxa"/>
            <w:tcBorders>
              <w:top w:val="single" w:sz="4" w:space="0" w:color="000000"/>
              <w:left w:val="single" w:sz="1" w:space="0" w:color="000000"/>
              <w:bottom w:val="single" w:sz="4" w:space="0" w:color="000000"/>
            </w:tcBorders>
          </w:tcPr>
          <w:p w14:paraId="5816CCB8" w14:textId="77777777" w:rsidR="009825D6" w:rsidRDefault="009825D6" w:rsidP="00C65A8E">
            <w:r>
              <w:t>MOET ARRAY SHOW C</w:t>
            </w:r>
          </w:p>
        </w:tc>
        <w:tc>
          <w:tcPr>
            <w:tcW w:w="1530" w:type="dxa"/>
            <w:tcBorders>
              <w:top w:val="single" w:sz="4" w:space="0" w:color="000000"/>
              <w:left w:val="single" w:sz="1" w:space="0" w:color="000000"/>
              <w:bottom w:val="single" w:sz="4" w:space="0" w:color="000000"/>
              <w:right w:val="single" w:sz="1" w:space="0" w:color="000000"/>
            </w:tcBorders>
          </w:tcPr>
          <w:p w14:paraId="7DB88C80" w14:textId="77777777" w:rsidR="009825D6" w:rsidRDefault="009825D6">
            <w:pPr>
              <w:jc w:val="center"/>
            </w:pPr>
            <w:r w:rsidRPr="009825D6">
              <w:t>MTNPFMEB</w:t>
            </w:r>
          </w:p>
        </w:tc>
        <w:tc>
          <w:tcPr>
            <w:tcW w:w="810" w:type="dxa"/>
            <w:tcBorders>
              <w:top w:val="single" w:sz="4" w:space="0" w:color="000000"/>
              <w:left w:val="single" w:sz="1" w:space="0" w:color="000000"/>
              <w:bottom w:val="single" w:sz="4" w:space="0" w:color="000000"/>
            </w:tcBorders>
          </w:tcPr>
          <w:p w14:paraId="2BF30CA7" w14:textId="77777777" w:rsidR="009825D6" w:rsidRDefault="009825D6">
            <w:pPr>
              <w:jc w:val="center"/>
            </w:pPr>
            <w:r>
              <w:t>$5.10</w:t>
            </w:r>
          </w:p>
        </w:tc>
        <w:tc>
          <w:tcPr>
            <w:tcW w:w="900" w:type="dxa"/>
            <w:tcBorders>
              <w:top w:val="single" w:sz="4" w:space="0" w:color="000000"/>
              <w:left w:val="single" w:sz="1" w:space="0" w:color="000000"/>
              <w:bottom w:val="single" w:sz="4" w:space="0" w:color="000000"/>
            </w:tcBorders>
          </w:tcPr>
          <w:p w14:paraId="263929C7" w14:textId="77777777" w:rsidR="009825D6" w:rsidRDefault="009825D6">
            <w:pPr>
              <w:jc w:val="center"/>
            </w:pPr>
            <w:r>
              <w:t>$5.75</w:t>
            </w:r>
          </w:p>
        </w:tc>
        <w:tc>
          <w:tcPr>
            <w:tcW w:w="924" w:type="dxa"/>
            <w:tcBorders>
              <w:top w:val="single" w:sz="4" w:space="0" w:color="000000"/>
              <w:left w:val="single" w:sz="1" w:space="0" w:color="000000"/>
              <w:bottom w:val="single" w:sz="4" w:space="0" w:color="000000"/>
              <w:right w:val="single" w:sz="1" w:space="0" w:color="000000"/>
            </w:tcBorders>
          </w:tcPr>
          <w:p w14:paraId="7A04793A" w14:textId="77777777" w:rsidR="009825D6" w:rsidRDefault="009825D6">
            <w:pPr>
              <w:jc w:val="center"/>
            </w:pPr>
            <w:r>
              <w:t>$14.53</w:t>
            </w:r>
          </w:p>
        </w:tc>
        <w:tc>
          <w:tcPr>
            <w:tcW w:w="1072" w:type="dxa"/>
            <w:tcBorders>
              <w:top w:val="single" w:sz="4" w:space="0" w:color="000000"/>
              <w:left w:val="single" w:sz="1" w:space="0" w:color="000000"/>
              <w:bottom w:val="single" w:sz="4" w:space="0" w:color="000000"/>
              <w:right w:val="single" w:sz="1" w:space="0" w:color="000000"/>
            </w:tcBorders>
          </w:tcPr>
          <w:p w14:paraId="18ABA048" w14:textId="77777777" w:rsidR="009825D6" w:rsidRDefault="009825D6">
            <w:pPr>
              <w:jc w:val="center"/>
            </w:pPr>
            <w:r w:rsidRPr="009825D6">
              <w:t>$8.78</w:t>
            </w:r>
          </w:p>
        </w:tc>
        <w:tc>
          <w:tcPr>
            <w:tcW w:w="990" w:type="dxa"/>
            <w:tcBorders>
              <w:top w:val="single" w:sz="4" w:space="0" w:color="000000"/>
              <w:left w:val="single" w:sz="1" w:space="0" w:color="000000"/>
              <w:bottom w:val="single" w:sz="4" w:space="0" w:color="000000"/>
              <w:right w:val="single" w:sz="1" w:space="0" w:color="000000"/>
            </w:tcBorders>
          </w:tcPr>
          <w:p w14:paraId="0B30A787"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64979073" w14:textId="77777777" w:rsidR="009825D6" w:rsidRDefault="009825D6">
            <w:pPr>
              <w:jc w:val="center"/>
            </w:pPr>
            <w:r w:rsidRPr="009825D6">
              <w:t>04/14/27</w:t>
            </w:r>
          </w:p>
        </w:tc>
      </w:tr>
      <w:tr w:rsidR="00000000" w14:paraId="17D78BF1"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41263A88" w14:textId="77777777" w:rsidR="005A45C9" w:rsidRPr="009825D6" w:rsidRDefault="005A45C9" w:rsidP="005A45C9"/>
          <w:p w14:paraId="72A03AA9" w14:textId="77777777" w:rsidR="003171E3" w:rsidRDefault="003171E3">
            <w:pPr>
              <w:suppressAutoHyphens w:val="0"/>
              <w:spacing w:after="240"/>
              <w:rPr>
                <w:rFonts w:eastAsia="Times New Roman"/>
                <w:lang w:val="en-US" w:eastAsia="en-US" w:bidi="ar-SA"/>
              </w:rPr>
            </w:pPr>
            <w:r>
              <w:rPr>
                <w:rFonts w:eastAsia="Times New Roman"/>
                <w:lang w:val="en-US" w:eastAsia="en-US" w:bidi="ar-SA"/>
              </w:rPr>
              <w:t>Array variety show showcases the region’s most talented singers and dancers, delivering hit songs across multiple genres and decades. Prepare to be dazzled by hilarious comedy that will have you laughing until your sides ache and be amazed by specialty acts that defy expectation. Whether you’re a local or visiting the Smoky Mountains, Array variety show offers a vibrant and dynamic evening of entertainment that will leave you mesmerized from start to finish.</w:t>
            </w:r>
          </w:p>
          <w:p w14:paraId="3783219B" w14:textId="2CC28652"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r>
              <w:rPr>
                <w:rFonts w:eastAsia="Times New Roman"/>
                <w:lang w:val="en-US" w:eastAsia="en-US" w:bidi="ar-SA"/>
              </w:rPr>
              <w:t>Children 3 and under are Free (must sit on lap)</w:t>
            </w:r>
          </w:p>
          <w:p w14:paraId="1858F33C" w14:textId="77777777" w:rsidR="00A77B3E" w:rsidRDefault="003171E3" w:rsidP="003171E3">
            <w:pPr>
              <w:suppressAutoHyphens w:val="0"/>
              <w:spacing w:before="240" w:after="240"/>
              <w:rPr>
                <w:rFonts w:eastAsia="Times New Roman"/>
                <w:lang w:val="en-US" w:eastAsia="en-US" w:bidi="ar-SA"/>
              </w:rPr>
            </w:pPr>
            <w:r>
              <w:rPr>
                <w:rFonts w:eastAsia="Times New Roman"/>
                <w:lang w:val="en-US" w:eastAsia="en-US" w:bidi="ar-SA"/>
              </w:rPr>
              <w:t> </w:t>
            </w:r>
          </w:p>
          <w:p w14:paraId="3F90B1B5" w14:textId="77777777" w:rsidR="003171E3" w:rsidRDefault="003171E3" w:rsidP="003171E3">
            <w:pPr>
              <w:suppressAutoHyphens w:val="0"/>
              <w:spacing w:before="240" w:after="240"/>
              <w:rPr>
                <w:rFonts w:eastAsia="Times New Roman"/>
                <w:lang w:val="en-US" w:eastAsia="en-US" w:bidi="ar-SA"/>
              </w:rPr>
            </w:pPr>
          </w:p>
          <w:p w14:paraId="30BC1457" w14:textId="77777777" w:rsidR="003171E3" w:rsidRDefault="003171E3" w:rsidP="003171E3">
            <w:pPr>
              <w:suppressAutoHyphens w:val="0"/>
              <w:spacing w:before="240" w:after="240"/>
              <w:rPr>
                <w:rFonts w:eastAsia="Times New Roman"/>
                <w:lang w:val="en-US" w:eastAsia="en-US" w:bidi="ar-SA"/>
              </w:rPr>
            </w:pPr>
          </w:p>
          <w:p w14:paraId="5692C77B" w14:textId="77777777" w:rsidR="003171E3" w:rsidRDefault="003171E3" w:rsidP="003171E3">
            <w:pPr>
              <w:suppressAutoHyphens w:val="0"/>
              <w:spacing w:before="240" w:after="240"/>
              <w:rPr>
                <w:rFonts w:eastAsia="Times New Roman"/>
                <w:lang w:val="en-US" w:eastAsia="en-US" w:bidi="ar-SA"/>
              </w:rPr>
            </w:pPr>
          </w:p>
          <w:p w14:paraId="6A5FC174" w14:textId="77777777" w:rsidR="003171E3" w:rsidRDefault="003171E3" w:rsidP="003171E3">
            <w:pPr>
              <w:suppressAutoHyphens w:val="0"/>
              <w:spacing w:before="240" w:after="240"/>
              <w:rPr>
                <w:rFonts w:eastAsia="Times New Roman"/>
                <w:lang w:val="en-US" w:eastAsia="en-US" w:bidi="ar-SA"/>
              </w:rPr>
            </w:pPr>
          </w:p>
          <w:p w14:paraId="28369FE0" w14:textId="77777777" w:rsidR="003171E3" w:rsidRDefault="003171E3" w:rsidP="003171E3">
            <w:pPr>
              <w:suppressAutoHyphens w:val="0"/>
              <w:spacing w:before="240" w:after="240"/>
              <w:rPr>
                <w:rFonts w:eastAsia="Times New Roman"/>
                <w:lang w:val="en-US" w:eastAsia="en-US" w:bidi="ar-SA"/>
              </w:rPr>
            </w:pPr>
          </w:p>
          <w:p w14:paraId="616DFB73" w14:textId="77777777" w:rsidR="003171E3" w:rsidRDefault="003171E3" w:rsidP="003171E3">
            <w:pPr>
              <w:suppressAutoHyphens w:val="0"/>
              <w:spacing w:before="240" w:after="240"/>
              <w:rPr>
                <w:rFonts w:eastAsia="Times New Roman"/>
                <w:lang w:val="en-US" w:eastAsia="en-US" w:bidi="ar-SA"/>
              </w:rPr>
            </w:pPr>
          </w:p>
          <w:p w14:paraId="66BBC652" w14:textId="77777777" w:rsidR="003171E3" w:rsidRDefault="003171E3" w:rsidP="003171E3">
            <w:pPr>
              <w:suppressAutoHyphens w:val="0"/>
              <w:spacing w:before="240" w:after="240"/>
              <w:rPr>
                <w:rFonts w:eastAsia="Times New Roman"/>
                <w:lang w:val="en-US" w:eastAsia="en-US" w:bidi="ar-SA"/>
              </w:rPr>
            </w:pPr>
          </w:p>
          <w:p w14:paraId="37CC68D8" w14:textId="77777777" w:rsidR="003171E3" w:rsidRDefault="003171E3" w:rsidP="003171E3">
            <w:pPr>
              <w:suppressAutoHyphens w:val="0"/>
              <w:spacing w:before="240" w:after="240"/>
              <w:rPr>
                <w:rFonts w:eastAsia="Times New Roman"/>
                <w:lang w:val="en-US" w:eastAsia="en-US" w:bidi="ar-SA"/>
              </w:rPr>
            </w:pPr>
          </w:p>
          <w:p w14:paraId="005DF0E9" w14:textId="77777777" w:rsidR="003171E3" w:rsidRDefault="003171E3" w:rsidP="003171E3">
            <w:pPr>
              <w:suppressAutoHyphens w:val="0"/>
              <w:spacing w:before="240" w:after="240"/>
              <w:rPr>
                <w:rFonts w:eastAsia="Times New Roman"/>
                <w:lang w:val="en-US" w:eastAsia="en-US" w:bidi="ar-SA"/>
              </w:rPr>
            </w:pPr>
          </w:p>
          <w:p w14:paraId="5463E867" w14:textId="3DA7CB1C" w:rsidR="003171E3" w:rsidRDefault="003171E3" w:rsidP="003171E3">
            <w:pPr>
              <w:suppressAutoHyphens w:val="0"/>
              <w:spacing w:before="240" w:after="240"/>
              <w:rPr>
                <w:rFonts w:eastAsia="Times New Roman"/>
                <w:lang w:eastAsia="en-US"/>
              </w:rPr>
            </w:pPr>
          </w:p>
        </w:tc>
      </w:tr>
      <w:tr w:rsidR="00000000" w14:paraId="5782ACD7" w14:textId="77777777" w:rsidTr="003171E3">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43204BD5"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4909F575"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1E1A637F"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7567B861"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271958C0"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126E8CCD"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61C602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79A17D2C"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434C0C5A" w14:textId="77777777" w:rsidR="009825D6" w:rsidRDefault="009825D6">
            <w:pPr>
              <w:jc w:val="center"/>
              <w:rPr>
                <w:b/>
              </w:rPr>
            </w:pPr>
            <w:r>
              <w:rPr>
                <w:b/>
              </w:rPr>
              <w:t>End Selling Date</w:t>
            </w:r>
          </w:p>
        </w:tc>
      </w:tr>
      <w:tr w:rsidR="00000000" w14:paraId="529F8E91" w14:textId="77777777" w:rsidTr="003171E3">
        <w:trPr>
          <w:cantSplit/>
        </w:trPr>
        <w:tc>
          <w:tcPr>
            <w:tcW w:w="1170" w:type="dxa"/>
            <w:tcBorders>
              <w:top w:val="single" w:sz="4" w:space="0" w:color="000000"/>
              <w:left w:val="single" w:sz="1" w:space="0" w:color="000000"/>
              <w:bottom w:val="single" w:sz="4" w:space="0" w:color="000000"/>
            </w:tcBorders>
          </w:tcPr>
          <w:p w14:paraId="4B2D8D45" w14:textId="77777777" w:rsidR="009825D6" w:rsidRDefault="009825D6">
            <w:pPr>
              <w:jc w:val="center"/>
            </w:pPr>
            <w:r>
              <w:t>2606801V</w:t>
            </w:r>
          </w:p>
        </w:tc>
        <w:tc>
          <w:tcPr>
            <w:tcW w:w="2520" w:type="dxa"/>
            <w:tcBorders>
              <w:top w:val="single" w:sz="4" w:space="0" w:color="000000"/>
              <w:left w:val="single" w:sz="1" w:space="0" w:color="000000"/>
              <w:bottom w:val="single" w:sz="4" w:space="0" w:color="000000"/>
            </w:tcBorders>
          </w:tcPr>
          <w:p w14:paraId="2D916FC0" w14:textId="77777777" w:rsidR="009825D6" w:rsidRDefault="009825D6" w:rsidP="00C65A8E">
            <w:r>
              <w:t>MOET CHRISTMS A</w:t>
            </w:r>
          </w:p>
        </w:tc>
        <w:tc>
          <w:tcPr>
            <w:tcW w:w="1530" w:type="dxa"/>
            <w:tcBorders>
              <w:top w:val="single" w:sz="4" w:space="0" w:color="000000"/>
              <w:left w:val="single" w:sz="1" w:space="0" w:color="000000"/>
              <w:bottom w:val="single" w:sz="4" w:space="0" w:color="000000"/>
              <w:right w:val="single" w:sz="1" w:space="0" w:color="000000"/>
            </w:tcBorders>
          </w:tcPr>
          <w:p w14:paraId="3F78F0DE" w14:textId="77777777" w:rsidR="009825D6" w:rsidRDefault="009825D6">
            <w:pPr>
              <w:jc w:val="center"/>
            </w:pPr>
            <w:r w:rsidRPr="009825D6">
              <w:t>MTNPFMEJ</w:t>
            </w:r>
          </w:p>
        </w:tc>
        <w:tc>
          <w:tcPr>
            <w:tcW w:w="810" w:type="dxa"/>
            <w:tcBorders>
              <w:top w:val="single" w:sz="4" w:space="0" w:color="000000"/>
              <w:left w:val="single" w:sz="1" w:space="0" w:color="000000"/>
              <w:bottom w:val="single" w:sz="4" w:space="0" w:color="000000"/>
            </w:tcBorders>
          </w:tcPr>
          <w:p w14:paraId="1DBD3F81" w14:textId="77777777" w:rsidR="009825D6" w:rsidRDefault="009825D6">
            <w:pPr>
              <w:jc w:val="center"/>
            </w:pPr>
            <w:r>
              <w:t>$37.74</w:t>
            </w:r>
          </w:p>
        </w:tc>
        <w:tc>
          <w:tcPr>
            <w:tcW w:w="900" w:type="dxa"/>
            <w:tcBorders>
              <w:top w:val="single" w:sz="4" w:space="0" w:color="000000"/>
              <w:left w:val="single" w:sz="1" w:space="0" w:color="000000"/>
              <w:bottom w:val="single" w:sz="4" w:space="0" w:color="000000"/>
            </w:tcBorders>
          </w:tcPr>
          <w:p w14:paraId="0039FCF4" w14:textId="77777777" w:rsidR="009825D6" w:rsidRDefault="009825D6">
            <w:pPr>
              <w:jc w:val="center"/>
            </w:pPr>
            <w:r>
              <w:t>$41.75</w:t>
            </w:r>
          </w:p>
        </w:tc>
        <w:tc>
          <w:tcPr>
            <w:tcW w:w="924" w:type="dxa"/>
            <w:tcBorders>
              <w:top w:val="single" w:sz="4" w:space="0" w:color="000000"/>
              <w:left w:val="single" w:sz="1" w:space="0" w:color="000000"/>
              <w:bottom w:val="single" w:sz="4" w:space="0" w:color="000000"/>
              <w:right w:val="single" w:sz="1" w:space="0" w:color="000000"/>
            </w:tcBorders>
          </w:tcPr>
          <w:p w14:paraId="4BA9BBE3" w14:textId="77777777" w:rsidR="009825D6" w:rsidRDefault="009825D6">
            <w:pPr>
              <w:jc w:val="center"/>
            </w:pPr>
            <w:r>
              <w:t>$56.07</w:t>
            </w:r>
          </w:p>
        </w:tc>
        <w:tc>
          <w:tcPr>
            <w:tcW w:w="1072" w:type="dxa"/>
            <w:tcBorders>
              <w:top w:val="single" w:sz="4" w:space="0" w:color="000000"/>
              <w:left w:val="single" w:sz="1" w:space="0" w:color="000000"/>
              <w:bottom w:val="single" w:sz="4" w:space="0" w:color="000000"/>
              <w:right w:val="single" w:sz="1" w:space="0" w:color="000000"/>
            </w:tcBorders>
          </w:tcPr>
          <w:p w14:paraId="4999C37D" w14:textId="77777777" w:rsidR="009825D6" w:rsidRDefault="009825D6">
            <w:pPr>
              <w:jc w:val="center"/>
            </w:pPr>
            <w:r w:rsidRPr="009825D6">
              <w:t>$14.32</w:t>
            </w:r>
          </w:p>
        </w:tc>
        <w:tc>
          <w:tcPr>
            <w:tcW w:w="990" w:type="dxa"/>
            <w:tcBorders>
              <w:top w:val="single" w:sz="4" w:space="0" w:color="000000"/>
              <w:left w:val="single" w:sz="1" w:space="0" w:color="000000"/>
              <w:bottom w:val="single" w:sz="4" w:space="0" w:color="000000"/>
              <w:right w:val="single" w:sz="1" w:space="0" w:color="000000"/>
            </w:tcBorders>
          </w:tcPr>
          <w:p w14:paraId="2AED7A56"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737B0C9B" w14:textId="77777777" w:rsidR="009825D6" w:rsidRDefault="009825D6">
            <w:pPr>
              <w:jc w:val="center"/>
            </w:pPr>
            <w:r w:rsidRPr="009825D6">
              <w:t>04/14/27</w:t>
            </w:r>
          </w:p>
        </w:tc>
      </w:tr>
      <w:tr w:rsidR="00000000" w14:paraId="27575178" w14:textId="77777777" w:rsidTr="003171E3">
        <w:trPr>
          <w:cantSplit/>
        </w:trPr>
        <w:tc>
          <w:tcPr>
            <w:tcW w:w="1170" w:type="dxa"/>
            <w:tcBorders>
              <w:top w:val="single" w:sz="4" w:space="0" w:color="000000"/>
              <w:left w:val="single" w:sz="1" w:space="0" w:color="000000"/>
              <w:bottom w:val="single" w:sz="4" w:space="0" w:color="000000"/>
            </w:tcBorders>
          </w:tcPr>
          <w:p w14:paraId="4E2D3F0B" w14:textId="77777777" w:rsidR="009825D6" w:rsidRDefault="009825D6">
            <w:pPr>
              <w:jc w:val="center"/>
            </w:pPr>
            <w:r>
              <w:t>2606802V</w:t>
            </w:r>
          </w:p>
        </w:tc>
        <w:tc>
          <w:tcPr>
            <w:tcW w:w="2520" w:type="dxa"/>
            <w:tcBorders>
              <w:top w:val="single" w:sz="4" w:space="0" w:color="000000"/>
              <w:left w:val="single" w:sz="1" w:space="0" w:color="000000"/>
              <w:bottom w:val="single" w:sz="4" w:space="0" w:color="000000"/>
            </w:tcBorders>
          </w:tcPr>
          <w:p w14:paraId="38D87831" w14:textId="77777777" w:rsidR="009825D6" w:rsidRDefault="009825D6" w:rsidP="00C65A8E">
            <w:r>
              <w:t>MOET CHRISTMS C</w:t>
            </w:r>
          </w:p>
        </w:tc>
        <w:tc>
          <w:tcPr>
            <w:tcW w:w="1530" w:type="dxa"/>
            <w:tcBorders>
              <w:top w:val="single" w:sz="4" w:space="0" w:color="000000"/>
              <w:left w:val="single" w:sz="1" w:space="0" w:color="000000"/>
              <w:bottom w:val="single" w:sz="4" w:space="0" w:color="000000"/>
              <w:right w:val="single" w:sz="1" w:space="0" w:color="000000"/>
            </w:tcBorders>
          </w:tcPr>
          <w:p w14:paraId="6387B88E" w14:textId="77777777" w:rsidR="009825D6" w:rsidRDefault="009825D6">
            <w:pPr>
              <w:jc w:val="center"/>
            </w:pPr>
            <w:r w:rsidRPr="009825D6">
              <w:t>MTNPFMEK</w:t>
            </w:r>
          </w:p>
        </w:tc>
        <w:tc>
          <w:tcPr>
            <w:tcW w:w="810" w:type="dxa"/>
            <w:tcBorders>
              <w:top w:val="single" w:sz="4" w:space="0" w:color="000000"/>
              <w:left w:val="single" w:sz="1" w:space="0" w:color="000000"/>
              <w:bottom w:val="single" w:sz="4" w:space="0" w:color="000000"/>
            </w:tcBorders>
          </w:tcPr>
          <w:p w14:paraId="68C007BC" w14:textId="77777777" w:rsidR="009825D6" w:rsidRDefault="009825D6">
            <w:pPr>
              <w:jc w:val="center"/>
            </w:pPr>
            <w:r>
              <w:t>$5.10</w:t>
            </w:r>
          </w:p>
        </w:tc>
        <w:tc>
          <w:tcPr>
            <w:tcW w:w="900" w:type="dxa"/>
            <w:tcBorders>
              <w:top w:val="single" w:sz="4" w:space="0" w:color="000000"/>
              <w:left w:val="single" w:sz="1" w:space="0" w:color="000000"/>
              <w:bottom w:val="single" w:sz="4" w:space="0" w:color="000000"/>
            </w:tcBorders>
          </w:tcPr>
          <w:p w14:paraId="29F5A392" w14:textId="77777777" w:rsidR="009825D6" w:rsidRDefault="009825D6">
            <w:pPr>
              <w:jc w:val="center"/>
            </w:pPr>
            <w:r>
              <w:t>$5.75</w:t>
            </w:r>
          </w:p>
        </w:tc>
        <w:tc>
          <w:tcPr>
            <w:tcW w:w="924" w:type="dxa"/>
            <w:tcBorders>
              <w:top w:val="single" w:sz="4" w:space="0" w:color="000000"/>
              <w:left w:val="single" w:sz="1" w:space="0" w:color="000000"/>
              <w:bottom w:val="single" w:sz="4" w:space="0" w:color="000000"/>
              <w:right w:val="single" w:sz="1" w:space="0" w:color="000000"/>
            </w:tcBorders>
          </w:tcPr>
          <w:p w14:paraId="4F90DD92" w14:textId="77777777" w:rsidR="009825D6" w:rsidRDefault="009825D6">
            <w:pPr>
              <w:jc w:val="center"/>
            </w:pPr>
            <w:r>
              <w:t>$14.53</w:t>
            </w:r>
          </w:p>
        </w:tc>
        <w:tc>
          <w:tcPr>
            <w:tcW w:w="1072" w:type="dxa"/>
            <w:tcBorders>
              <w:top w:val="single" w:sz="4" w:space="0" w:color="000000"/>
              <w:left w:val="single" w:sz="1" w:space="0" w:color="000000"/>
              <w:bottom w:val="single" w:sz="4" w:space="0" w:color="000000"/>
              <w:right w:val="single" w:sz="1" w:space="0" w:color="000000"/>
            </w:tcBorders>
          </w:tcPr>
          <w:p w14:paraId="03911976" w14:textId="77777777" w:rsidR="009825D6" w:rsidRDefault="009825D6">
            <w:pPr>
              <w:jc w:val="center"/>
            </w:pPr>
            <w:r w:rsidRPr="009825D6">
              <w:t>$8.78</w:t>
            </w:r>
          </w:p>
        </w:tc>
        <w:tc>
          <w:tcPr>
            <w:tcW w:w="990" w:type="dxa"/>
            <w:tcBorders>
              <w:top w:val="single" w:sz="4" w:space="0" w:color="000000"/>
              <w:left w:val="single" w:sz="1" w:space="0" w:color="000000"/>
              <w:bottom w:val="single" w:sz="4" w:space="0" w:color="000000"/>
              <w:right w:val="single" w:sz="1" w:space="0" w:color="000000"/>
            </w:tcBorders>
          </w:tcPr>
          <w:p w14:paraId="708A7B29"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0BA3D60C" w14:textId="77777777" w:rsidR="009825D6" w:rsidRDefault="009825D6">
            <w:pPr>
              <w:jc w:val="center"/>
            </w:pPr>
            <w:r w:rsidRPr="009825D6">
              <w:t>04/14/27</w:t>
            </w:r>
          </w:p>
        </w:tc>
      </w:tr>
      <w:tr w:rsidR="00000000" w14:paraId="1EBAF839"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BDD2A87" w14:textId="77777777" w:rsidR="005A45C9" w:rsidRPr="009825D6" w:rsidRDefault="005A45C9" w:rsidP="005A45C9"/>
          <w:p w14:paraId="4EB57740" w14:textId="77777777" w:rsidR="003171E3" w:rsidRDefault="003171E3">
            <w:pPr>
              <w:suppressAutoHyphens w:val="0"/>
              <w:spacing w:after="240"/>
              <w:rPr>
                <w:rFonts w:eastAsia="Times New Roman"/>
                <w:lang w:val="en-US" w:eastAsia="en-US" w:bidi="ar-SA"/>
              </w:rPr>
            </w:pPr>
            <w:r>
              <w:rPr>
                <w:rFonts w:eastAsia="Times New Roman"/>
                <w:lang w:val="en-US" w:eastAsia="en-US" w:bidi="ar-SA"/>
              </w:rPr>
              <w:t>Christmas Memories - Songs of the Season</w:t>
            </w:r>
          </w:p>
          <w:p w14:paraId="22ACB5E8"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A Morning of Classic Christmas, Gospel, and Laughter</w:t>
            </w:r>
          </w:p>
          <w:p w14:paraId="56CB4F16"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Step into the heart of the holiday season with </w:t>
            </w:r>
            <w:r>
              <w:rPr>
                <w:rFonts w:eastAsia="Times New Roman"/>
                <w:i/>
                <w:iCs/>
                <w:lang w:val="en-US" w:eastAsia="en-US" w:bidi="ar-SA"/>
              </w:rPr>
              <w:t>Christmas Memories</w:t>
            </w:r>
            <w:r>
              <w:rPr>
                <w:rFonts w:eastAsia="Times New Roman"/>
                <w:lang w:val="en-US" w:eastAsia="en-US" w:bidi="ar-SA"/>
              </w:rPr>
              <w:t> at Array — a joyful celebration of timeless traditions, soul-stirring vocal performances, and a holiday spirit so strong even the Grinches will crack a smile. This festive experience features nothing but rich harmonies and classic Christmas tunes, contemporary and Jazz , along with some powerful gospel favorites, all delivered by an exceptional lineup of singers.</w:t>
            </w:r>
          </w:p>
          <w:p w14:paraId="50A5D59C"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From the comforting harmonies of “Silent Night” to the hand-clapping joy of gospel standards, every note is wrapped in warmth a</w:t>
            </w:r>
            <w:r>
              <w:rPr>
                <w:rFonts w:eastAsia="Times New Roman"/>
                <w:lang w:val="en-US" w:eastAsia="en-US" w:bidi="ar-SA"/>
              </w:rPr>
              <w:t>nd nostalgia. But that’s not all — with a touch of holiday humor, we will keep your spirits bright and your sides aching with laughter</w:t>
            </w:r>
          </w:p>
          <w:p w14:paraId="05009A9E"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033843D1"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Children 3 and under are Free (must sit on lap)</w:t>
            </w:r>
          </w:p>
          <w:p w14:paraId="208E670B"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413647C3" w14:textId="77777777" w:rsidR="003171E3" w:rsidRDefault="003171E3">
            <w:pPr>
              <w:suppressAutoHyphens w:val="0"/>
              <w:spacing w:before="240" w:after="240"/>
              <w:rPr>
                <w:rFonts w:eastAsia="Times New Roman"/>
                <w:lang w:val="en-US" w:eastAsia="en-US" w:bidi="ar-SA"/>
              </w:rPr>
            </w:pPr>
          </w:p>
          <w:p w14:paraId="7785E97C" w14:textId="77777777" w:rsidR="003171E3" w:rsidRDefault="003171E3">
            <w:pPr>
              <w:suppressAutoHyphens w:val="0"/>
              <w:spacing w:before="240" w:after="240"/>
              <w:rPr>
                <w:rFonts w:eastAsia="Times New Roman"/>
                <w:lang w:val="en-US" w:eastAsia="en-US" w:bidi="ar-SA"/>
              </w:rPr>
            </w:pPr>
          </w:p>
          <w:p w14:paraId="2E0526F8" w14:textId="77777777" w:rsidR="003171E3" w:rsidRDefault="003171E3">
            <w:pPr>
              <w:suppressAutoHyphens w:val="0"/>
              <w:spacing w:before="240" w:after="240"/>
              <w:rPr>
                <w:rFonts w:eastAsia="Times New Roman"/>
                <w:lang w:val="en-US" w:eastAsia="en-US" w:bidi="ar-SA"/>
              </w:rPr>
            </w:pPr>
          </w:p>
          <w:p w14:paraId="302343CD" w14:textId="77777777" w:rsidR="003171E3" w:rsidRDefault="003171E3">
            <w:pPr>
              <w:suppressAutoHyphens w:val="0"/>
              <w:spacing w:before="240" w:after="240"/>
              <w:rPr>
                <w:rFonts w:eastAsia="Times New Roman"/>
                <w:lang w:val="en-US" w:eastAsia="en-US" w:bidi="ar-SA"/>
              </w:rPr>
            </w:pPr>
          </w:p>
          <w:p w14:paraId="41E7DD6F" w14:textId="77777777" w:rsidR="003171E3" w:rsidRDefault="003171E3">
            <w:pPr>
              <w:suppressAutoHyphens w:val="0"/>
              <w:spacing w:before="240" w:after="240"/>
              <w:rPr>
                <w:rFonts w:eastAsia="Times New Roman"/>
                <w:lang w:val="en-US" w:eastAsia="en-US" w:bidi="ar-SA"/>
              </w:rPr>
            </w:pPr>
          </w:p>
          <w:p w14:paraId="25A8CAF5" w14:textId="77777777" w:rsidR="003171E3" w:rsidRDefault="003171E3">
            <w:pPr>
              <w:suppressAutoHyphens w:val="0"/>
              <w:spacing w:before="240" w:after="240"/>
              <w:rPr>
                <w:rFonts w:eastAsia="Times New Roman"/>
                <w:lang w:val="en-US" w:eastAsia="en-US" w:bidi="ar-SA"/>
              </w:rPr>
            </w:pPr>
          </w:p>
          <w:p w14:paraId="3973F9F5" w14:textId="77777777" w:rsidR="003171E3" w:rsidRDefault="003171E3">
            <w:pPr>
              <w:suppressAutoHyphens w:val="0"/>
              <w:spacing w:before="240" w:after="240"/>
              <w:rPr>
                <w:rFonts w:eastAsia="Times New Roman"/>
                <w:lang w:val="en-US" w:eastAsia="en-US" w:bidi="ar-SA"/>
              </w:rPr>
            </w:pPr>
          </w:p>
          <w:p w14:paraId="5613A7F0" w14:textId="77777777" w:rsidR="003171E3" w:rsidRDefault="003171E3">
            <w:pPr>
              <w:suppressAutoHyphens w:val="0"/>
              <w:spacing w:before="240" w:after="240"/>
              <w:rPr>
                <w:rFonts w:eastAsia="Times New Roman"/>
                <w:lang w:val="en-US" w:eastAsia="en-US" w:bidi="ar-SA"/>
              </w:rPr>
            </w:pPr>
          </w:p>
          <w:p w14:paraId="6CC51BFD" w14:textId="77777777" w:rsidR="003171E3" w:rsidRDefault="003171E3">
            <w:pPr>
              <w:suppressAutoHyphens w:val="0"/>
              <w:spacing w:before="240" w:after="240"/>
              <w:rPr>
                <w:rFonts w:eastAsia="Times New Roman"/>
                <w:lang w:val="en-US" w:eastAsia="en-US" w:bidi="ar-SA"/>
              </w:rPr>
            </w:pPr>
          </w:p>
          <w:p w14:paraId="1213DABB" w14:textId="77777777" w:rsidR="00A77B3E" w:rsidRDefault="00A77B3E">
            <w:pPr>
              <w:suppressAutoHyphens w:val="0"/>
              <w:rPr>
                <w:rFonts w:eastAsia="Times New Roman"/>
                <w:lang w:eastAsia="en-US"/>
              </w:rPr>
            </w:pPr>
          </w:p>
        </w:tc>
      </w:tr>
      <w:tr w:rsidR="00000000" w14:paraId="6966F7F3" w14:textId="77777777" w:rsidTr="003171E3">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05D176B5"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4FC3A29E"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1F426F54"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52B59A85"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1BF5B237"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3BC2AFEA"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6E365DF"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CC7E8E3"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C3E343E" w14:textId="77777777" w:rsidR="009825D6" w:rsidRDefault="009825D6">
            <w:pPr>
              <w:jc w:val="center"/>
              <w:rPr>
                <w:b/>
              </w:rPr>
            </w:pPr>
            <w:r>
              <w:rPr>
                <w:b/>
              </w:rPr>
              <w:t>End Selling Date</w:t>
            </w:r>
          </w:p>
        </w:tc>
      </w:tr>
      <w:tr w:rsidR="00000000" w14:paraId="54B97C1E" w14:textId="77777777" w:rsidTr="003171E3">
        <w:trPr>
          <w:cantSplit/>
        </w:trPr>
        <w:tc>
          <w:tcPr>
            <w:tcW w:w="1170" w:type="dxa"/>
            <w:tcBorders>
              <w:top w:val="single" w:sz="4" w:space="0" w:color="000000"/>
              <w:left w:val="single" w:sz="1" w:space="0" w:color="000000"/>
              <w:bottom w:val="single" w:sz="4" w:space="0" w:color="000000"/>
            </w:tcBorders>
          </w:tcPr>
          <w:p w14:paraId="2E4325C8" w14:textId="77777777" w:rsidR="009825D6" w:rsidRDefault="009825D6">
            <w:pPr>
              <w:jc w:val="center"/>
            </w:pPr>
            <w:r>
              <w:t>2606794V</w:t>
            </w:r>
          </w:p>
        </w:tc>
        <w:tc>
          <w:tcPr>
            <w:tcW w:w="2520" w:type="dxa"/>
            <w:tcBorders>
              <w:top w:val="single" w:sz="4" w:space="0" w:color="000000"/>
              <w:left w:val="single" w:sz="1" w:space="0" w:color="000000"/>
              <w:bottom w:val="single" w:sz="4" w:space="0" w:color="000000"/>
            </w:tcBorders>
          </w:tcPr>
          <w:p w14:paraId="610D30D6" w14:textId="77777777" w:rsidR="009825D6" w:rsidRDefault="009825D6" w:rsidP="00C65A8E">
            <w:r>
              <w:t>MOET ILLUSIONTN A</w:t>
            </w:r>
          </w:p>
        </w:tc>
        <w:tc>
          <w:tcPr>
            <w:tcW w:w="1530" w:type="dxa"/>
            <w:tcBorders>
              <w:top w:val="single" w:sz="4" w:space="0" w:color="000000"/>
              <w:left w:val="single" w:sz="1" w:space="0" w:color="000000"/>
              <w:bottom w:val="single" w:sz="4" w:space="0" w:color="000000"/>
              <w:right w:val="single" w:sz="1" w:space="0" w:color="000000"/>
            </w:tcBorders>
          </w:tcPr>
          <w:p w14:paraId="52177103" w14:textId="77777777" w:rsidR="009825D6" w:rsidRDefault="009825D6">
            <w:pPr>
              <w:jc w:val="center"/>
            </w:pPr>
            <w:r w:rsidRPr="009825D6">
              <w:t>MTNPFMEC</w:t>
            </w:r>
          </w:p>
        </w:tc>
        <w:tc>
          <w:tcPr>
            <w:tcW w:w="810" w:type="dxa"/>
            <w:tcBorders>
              <w:top w:val="single" w:sz="4" w:space="0" w:color="000000"/>
              <w:left w:val="single" w:sz="1" w:space="0" w:color="000000"/>
              <w:bottom w:val="single" w:sz="4" w:space="0" w:color="000000"/>
            </w:tcBorders>
          </w:tcPr>
          <w:p w14:paraId="68574FD0" w14:textId="77777777" w:rsidR="009825D6" w:rsidRDefault="009825D6">
            <w:pPr>
              <w:jc w:val="center"/>
            </w:pPr>
            <w:r>
              <w:t>$25.50</w:t>
            </w:r>
          </w:p>
        </w:tc>
        <w:tc>
          <w:tcPr>
            <w:tcW w:w="900" w:type="dxa"/>
            <w:tcBorders>
              <w:top w:val="single" w:sz="4" w:space="0" w:color="000000"/>
              <w:left w:val="single" w:sz="1" w:space="0" w:color="000000"/>
              <w:bottom w:val="single" w:sz="4" w:space="0" w:color="000000"/>
            </w:tcBorders>
          </w:tcPr>
          <w:p w14:paraId="789DC297" w14:textId="77777777" w:rsidR="009825D6" w:rsidRDefault="009825D6">
            <w:pPr>
              <w:jc w:val="center"/>
            </w:pPr>
            <w:r>
              <w:t>$28.25</w:t>
            </w:r>
          </w:p>
        </w:tc>
        <w:tc>
          <w:tcPr>
            <w:tcW w:w="924" w:type="dxa"/>
            <w:tcBorders>
              <w:top w:val="single" w:sz="4" w:space="0" w:color="000000"/>
              <w:left w:val="single" w:sz="1" w:space="0" w:color="000000"/>
              <w:bottom w:val="single" w:sz="4" w:space="0" w:color="000000"/>
              <w:right w:val="single" w:sz="1" w:space="0" w:color="000000"/>
            </w:tcBorders>
          </w:tcPr>
          <w:p w14:paraId="573F0780" w14:textId="77777777" w:rsidR="009825D6" w:rsidRDefault="009825D6">
            <w:pPr>
              <w:jc w:val="center"/>
            </w:pPr>
            <w:r>
              <w:t>$44.84</w:t>
            </w:r>
          </w:p>
        </w:tc>
        <w:tc>
          <w:tcPr>
            <w:tcW w:w="1072" w:type="dxa"/>
            <w:tcBorders>
              <w:top w:val="single" w:sz="4" w:space="0" w:color="000000"/>
              <w:left w:val="single" w:sz="1" w:space="0" w:color="000000"/>
              <w:bottom w:val="single" w:sz="4" w:space="0" w:color="000000"/>
              <w:right w:val="single" w:sz="1" w:space="0" w:color="000000"/>
            </w:tcBorders>
          </w:tcPr>
          <w:p w14:paraId="280FA207" w14:textId="77777777" w:rsidR="009825D6" w:rsidRDefault="009825D6">
            <w:pPr>
              <w:jc w:val="center"/>
            </w:pPr>
            <w:r w:rsidRPr="009825D6">
              <w:t>$16.59</w:t>
            </w:r>
          </w:p>
        </w:tc>
        <w:tc>
          <w:tcPr>
            <w:tcW w:w="990" w:type="dxa"/>
            <w:tcBorders>
              <w:top w:val="single" w:sz="4" w:space="0" w:color="000000"/>
              <w:left w:val="single" w:sz="1" w:space="0" w:color="000000"/>
              <w:bottom w:val="single" w:sz="4" w:space="0" w:color="000000"/>
              <w:right w:val="single" w:sz="1" w:space="0" w:color="000000"/>
            </w:tcBorders>
          </w:tcPr>
          <w:p w14:paraId="7AC7A8ED"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58A889C0" w14:textId="77777777" w:rsidR="009825D6" w:rsidRDefault="009825D6">
            <w:pPr>
              <w:jc w:val="center"/>
            </w:pPr>
            <w:r w:rsidRPr="009825D6">
              <w:t>04/14/27</w:t>
            </w:r>
          </w:p>
        </w:tc>
      </w:tr>
      <w:tr w:rsidR="00000000" w14:paraId="1CF07AC7" w14:textId="77777777" w:rsidTr="003171E3">
        <w:trPr>
          <w:cantSplit/>
        </w:trPr>
        <w:tc>
          <w:tcPr>
            <w:tcW w:w="1170" w:type="dxa"/>
            <w:tcBorders>
              <w:top w:val="single" w:sz="4" w:space="0" w:color="000000"/>
              <w:left w:val="single" w:sz="1" w:space="0" w:color="000000"/>
              <w:bottom w:val="single" w:sz="4" w:space="0" w:color="000000"/>
            </w:tcBorders>
          </w:tcPr>
          <w:p w14:paraId="6ADB5DEB" w14:textId="77777777" w:rsidR="009825D6" w:rsidRDefault="009825D6">
            <w:pPr>
              <w:jc w:val="center"/>
            </w:pPr>
            <w:r>
              <w:t>2606795V</w:t>
            </w:r>
          </w:p>
        </w:tc>
        <w:tc>
          <w:tcPr>
            <w:tcW w:w="2520" w:type="dxa"/>
            <w:tcBorders>
              <w:top w:val="single" w:sz="4" w:space="0" w:color="000000"/>
              <w:left w:val="single" w:sz="1" w:space="0" w:color="000000"/>
              <w:bottom w:val="single" w:sz="4" w:space="0" w:color="000000"/>
            </w:tcBorders>
          </w:tcPr>
          <w:p w14:paraId="7CAEE419" w14:textId="77777777" w:rsidR="009825D6" w:rsidRDefault="009825D6" w:rsidP="00C65A8E">
            <w:r>
              <w:t>MOET ILLUSIONTN C</w:t>
            </w:r>
          </w:p>
        </w:tc>
        <w:tc>
          <w:tcPr>
            <w:tcW w:w="1530" w:type="dxa"/>
            <w:tcBorders>
              <w:top w:val="single" w:sz="4" w:space="0" w:color="000000"/>
              <w:left w:val="single" w:sz="1" w:space="0" w:color="000000"/>
              <w:bottom w:val="single" w:sz="4" w:space="0" w:color="000000"/>
              <w:right w:val="single" w:sz="1" w:space="0" w:color="000000"/>
            </w:tcBorders>
          </w:tcPr>
          <w:p w14:paraId="5C718A4B" w14:textId="77777777" w:rsidR="009825D6" w:rsidRDefault="009825D6">
            <w:pPr>
              <w:jc w:val="center"/>
            </w:pPr>
            <w:r w:rsidRPr="009825D6">
              <w:t>MTNPFMED</w:t>
            </w:r>
          </w:p>
        </w:tc>
        <w:tc>
          <w:tcPr>
            <w:tcW w:w="810" w:type="dxa"/>
            <w:tcBorders>
              <w:top w:val="single" w:sz="4" w:space="0" w:color="000000"/>
              <w:left w:val="single" w:sz="1" w:space="0" w:color="000000"/>
              <w:bottom w:val="single" w:sz="4" w:space="0" w:color="000000"/>
            </w:tcBorders>
          </w:tcPr>
          <w:p w14:paraId="0AD338CA" w14:textId="77777777" w:rsidR="009825D6" w:rsidRDefault="009825D6">
            <w:pPr>
              <w:jc w:val="center"/>
            </w:pPr>
            <w:r>
              <w:t>$5.10</w:t>
            </w:r>
          </w:p>
        </w:tc>
        <w:tc>
          <w:tcPr>
            <w:tcW w:w="900" w:type="dxa"/>
            <w:tcBorders>
              <w:top w:val="single" w:sz="4" w:space="0" w:color="000000"/>
              <w:left w:val="single" w:sz="1" w:space="0" w:color="000000"/>
              <w:bottom w:val="single" w:sz="4" w:space="0" w:color="000000"/>
            </w:tcBorders>
          </w:tcPr>
          <w:p w14:paraId="6436532E" w14:textId="77777777" w:rsidR="009825D6" w:rsidRDefault="009825D6">
            <w:pPr>
              <w:jc w:val="center"/>
            </w:pPr>
            <w:r>
              <w:t>$5.75</w:t>
            </w:r>
          </w:p>
        </w:tc>
        <w:tc>
          <w:tcPr>
            <w:tcW w:w="924" w:type="dxa"/>
            <w:tcBorders>
              <w:top w:val="single" w:sz="4" w:space="0" w:color="000000"/>
              <w:left w:val="single" w:sz="1" w:space="0" w:color="000000"/>
              <w:bottom w:val="single" w:sz="4" w:space="0" w:color="000000"/>
              <w:right w:val="single" w:sz="1" w:space="0" w:color="000000"/>
            </w:tcBorders>
          </w:tcPr>
          <w:p w14:paraId="1321F596" w14:textId="77777777" w:rsidR="009825D6" w:rsidRDefault="009825D6">
            <w:pPr>
              <w:jc w:val="center"/>
            </w:pPr>
            <w:r>
              <w:t>$14.53</w:t>
            </w:r>
          </w:p>
        </w:tc>
        <w:tc>
          <w:tcPr>
            <w:tcW w:w="1072" w:type="dxa"/>
            <w:tcBorders>
              <w:top w:val="single" w:sz="4" w:space="0" w:color="000000"/>
              <w:left w:val="single" w:sz="1" w:space="0" w:color="000000"/>
              <w:bottom w:val="single" w:sz="4" w:space="0" w:color="000000"/>
              <w:right w:val="single" w:sz="1" w:space="0" w:color="000000"/>
            </w:tcBorders>
          </w:tcPr>
          <w:p w14:paraId="18D74839" w14:textId="77777777" w:rsidR="009825D6" w:rsidRDefault="009825D6">
            <w:pPr>
              <w:jc w:val="center"/>
            </w:pPr>
            <w:r w:rsidRPr="009825D6">
              <w:t>$8.78</w:t>
            </w:r>
          </w:p>
        </w:tc>
        <w:tc>
          <w:tcPr>
            <w:tcW w:w="990" w:type="dxa"/>
            <w:tcBorders>
              <w:top w:val="single" w:sz="4" w:space="0" w:color="000000"/>
              <w:left w:val="single" w:sz="1" w:space="0" w:color="000000"/>
              <w:bottom w:val="single" w:sz="4" w:space="0" w:color="000000"/>
              <w:right w:val="single" w:sz="1" w:space="0" w:color="000000"/>
            </w:tcBorders>
          </w:tcPr>
          <w:p w14:paraId="15FA6630"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422EEABF" w14:textId="77777777" w:rsidR="009825D6" w:rsidRDefault="009825D6">
            <w:pPr>
              <w:jc w:val="center"/>
            </w:pPr>
            <w:r w:rsidRPr="009825D6">
              <w:t>04/14/27</w:t>
            </w:r>
          </w:p>
        </w:tc>
      </w:tr>
      <w:tr w:rsidR="00000000" w14:paraId="692CFC8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0A2F284" w14:textId="77777777" w:rsidR="005A45C9" w:rsidRPr="009825D6" w:rsidRDefault="005A45C9" w:rsidP="005A45C9"/>
          <w:p w14:paraId="163EA412" w14:textId="77777777" w:rsidR="003171E3" w:rsidRDefault="003171E3">
            <w:pPr>
              <w:suppressAutoHyphens w:val="0"/>
              <w:spacing w:after="240"/>
              <w:rPr>
                <w:rFonts w:eastAsia="Times New Roman"/>
                <w:lang w:val="en-US" w:eastAsia="en-US" w:bidi="ar-SA"/>
              </w:rPr>
            </w:pPr>
            <w:r>
              <w:rPr>
                <w:rFonts w:eastAsia="Times New Roman"/>
                <w:lang w:val="en-US" w:eastAsia="en-US" w:bidi="ar-SA"/>
              </w:rPr>
              <w:t>Prepare to be amazed by </w:t>
            </w:r>
            <w:r>
              <w:rPr>
                <w:rFonts w:eastAsia="Times New Roman"/>
                <w:b/>
                <w:bCs/>
                <w:lang w:val="en-US" w:eastAsia="en-US" w:bidi="ar-SA"/>
              </w:rPr>
              <w:t>“ILLUSIONATION! The Magic of Jason Hudy</w:t>
            </w:r>
            <w:r>
              <w:rPr>
                <w:rFonts w:eastAsia="Times New Roman"/>
                <w:lang w:val="en-US" w:eastAsia="en-US" w:bidi="ar-SA"/>
              </w:rPr>
              <w:t>,” Pigeon Forge’s “must-see magic” show! Located at the </w:t>
            </w:r>
            <w:r>
              <w:rPr>
                <w:rFonts w:eastAsia="Times New Roman"/>
                <w:b/>
                <w:bCs/>
                <w:lang w:val="en-US" w:eastAsia="en-US" w:bidi="ar-SA"/>
              </w:rPr>
              <w:t>Array Theater</w:t>
            </w:r>
            <w:r>
              <w:rPr>
                <w:rFonts w:eastAsia="Times New Roman"/>
                <w:lang w:val="en-US" w:eastAsia="en-US" w:bidi="ar-SA"/>
              </w:rPr>
              <w:t> on the Parkway, ILLUSIONATION® is a sensational, family-friendly show that will leave you and your loved ones in awe! </w:t>
            </w:r>
          </w:p>
          <w:p w14:paraId="7C291283" w14:textId="77777777" w:rsidR="003171E3" w:rsidRDefault="003171E3">
            <w:pPr>
              <w:suppressAutoHyphens w:val="0"/>
              <w:spacing w:before="240" w:after="240"/>
              <w:rPr>
                <w:rFonts w:eastAsia="Times New Roman"/>
                <w:lang w:val="en-US" w:eastAsia="en-US" w:bidi="ar-SA"/>
              </w:rPr>
            </w:pPr>
            <w:r>
              <w:rPr>
                <w:rFonts w:eastAsia="Times New Roman"/>
                <w:i/>
                <w:iCs/>
                <w:lang w:val="en-US" w:eastAsia="en-US" w:bidi="ar-SA"/>
              </w:rPr>
              <w:t>iHeartRadio calls “ILLUSIONATION! “The perfect outing in Pigeon Forge” and SmokyMountains.com says, ”if you can only see one magic show on your vacation, you’d be hard pressed to beat this one!”</w:t>
            </w:r>
          </w:p>
          <w:p w14:paraId="4EB832D6"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Witness jaw-dropping tricks, mind-boggling sleight-of-hand, and unbelievable feats of magic. And that’s not all – laughter is guaranteed with our hilarious comedic moments that will entertain everyone, from the young to the young-at-heart. You won’t believe your eyes at the incredible illusions that will unfold before you!</w:t>
            </w:r>
          </w:p>
          <w:p w14:paraId="0B831057"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3E168FDB"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Children 3 and under are Free (must sit on lap)</w:t>
            </w:r>
          </w:p>
          <w:p w14:paraId="02998B85"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173A961E" w14:textId="77777777" w:rsidR="003171E3" w:rsidRDefault="003171E3">
            <w:pPr>
              <w:suppressAutoHyphens w:val="0"/>
              <w:spacing w:before="240" w:after="240"/>
              <w:rPr>
                <w:rFonts w:eastAsia="Times New Roman"/>
                <w:lang w:val="en-US" w:eastAsia="en-US" w:bidi="ar-SA"/>
              </w:rPr>
            </w:pPr>
          </w:p>
          <w:p w14:paraId="69A31515" w14:textId="77777777" w:rsidR="003171E3" w:rsidRDefault="003171E3">
            <w:pPr>
              <w:suppressAutoHyphens w:val="0"/>
              <w:spacing w:before="240" w:after="240"/>
              <w:rPr>
                <w:rFonts w:eastAsia="Times New Roman"/>
                <w:lang w:val="en-US" w:eastAsia="en-US" w:bidi="ar-SA"/>
              </w:rPr>
            </w:pPr>
          </w:p>
          <w:p w14:paraId="5593A7E4" w14:textId="77777777" w:rsidR="003171E3" w:rsidRDefault="003171E3">
            <w:pPr>
              <w:suppressAutoHyphens w:val="0"/>
              <w:spacing w:before="240" w:after="240"/>
              <w:rPr>
                <w:rFonts w:eastAsia="Times New Roman"/>
                <w:lang w:val="en-US" w:eastAsia="en-US" w:bidi="ar-SA"/>
              </w:rPr>
            </w:pPr>
          </w:p>
          <w:p w14:paraId="41B8A88B" w14:textId="77777777" w:rsidR="003171E3" w:rsidRDefault="003171E3">
            <w:pPr>
              <w:suppressAutoHyphens w:val="0"/>
              <w:spacing w:before="240" w:after="240"/>
              <w:rPr>
                <w:rFonts w:eastAsia="Times New Roman"/>
                <w:lang w:val="en-US" w:eastAsia="en-US" w:bidi="ar-SA"/>
              </w:rPr>
            </w:pPr>
          </w:p>
          <w:p w14:paraId="3CC62C0F" w14:textId="77777777" w:rsidR="003171E3" w:rsidRDefault="003171E3">
            <w:pPr>
              <w:suppressAutoHyphens w:val="0"/>
              <w:spacing w:before="240" w:after="240"/>
              <w:rPr>
                <w:rFonts w:eastAsia="Times New Roman"/>
                <w:lang w:val="en-US" w:eastAsia="en-US" w:bidi="ar-SA"/>
              </w:rPr>
            </w:pPr>
          </w:p>
          <w:p w14:paraId="09109608" w14:textId="77777777" w:rsidR="003171E3" w:rsidRDefault="003171E3">
            <w:pPr>
              <w:suppressAutoHyphens w:val="0"/>
              <w:spacing w:before="240" w:after="240"/>
              <w:rPr>
                <w:rFonts w:eastAsia="Times New Roman"/>
                <w:lang w:val="en-US" w:eastAsia="en-US" w:bidi="ar-SA"/>
              </w:rPr>
            </w:pPr>
          </w:p>
          <w:p w14:paraId="44B9C4AA" w14:textId="77777777" w:rsidR="003171E3" w:rsidRDefault="003171E3">
            <w:pPr>
              <w:suppressAutoHyphens w:val="0"/>
              <w:spacing w:before="240" w:after="240"/>
              <w:rPr>
                <w:rFonts w:eastAsia="Times New Roman"/>
                <w:lang w:val="en-US" w:eastAsia="en-US" w:bidi="ar-SA"/>
              </w:rPr>
            </w:pPr>
          </w:p>
          <w:p w14:paraId="7EA07962" w14:textId="77777777" w:rsidR="003171E3" w:rsidRDefault="003171E3">
            <w:pPr>
              <w:suppressAutoHyphens w:val="0"/>
              <w:spacing w:before="240" w:after="240"/>
              <w:rPr>
                <w:rFonts w:eastAsia="Times New Roman"/>
                <w:lang w:val="en-US" w:eastAsia="en-US" w:bidi="ar-SA"/>
              </w:rPr>
            </w:pPr>
          </w:p>
          <w:p w14:paraId="39FBC1DE" w14:textId="77777777" w:rsidR="003171E3" w:rsidRDefault="003171E3">
            <w:pPr>
              <w:suppressAutoHyphens w:val="0"/>
              <w:spacing w:before="240" w:after="240"/>
              <w:rPr>
                <w:rFonts w:eastAsia="Times New Roman"/>
                <w:lang w:val="en-US" w:eastAsia="en-US" w:bidi="ar-SA"/>
              </w:rPr>
            </w:pPr>
          </w:p>
          <w:p w14:paraId="32E42578" w14:textId="77777777" w:rsidR="003171E3" w:rsidRDefault="003171E3">
            <w:pPr>
              <w:suppressAutoHyphens w:val="0"/>
              <w:spacing w:before="240" w:after="240"/>
              <w:rPr>
                <w:rFonts w:eastAsia="Times New Roman"/>
                <w:lang w:val="en-US" w:eastAsia="en-US" w:bidi="ar-SA"/>
              </w:rPr>
            </w:pPr>
          </w:p>
          <w:p w14:paraId="578A2151" w14:textId="77777777" w:rsidR="00A77B3E" w:rsidRDefault="00A77B3E">
            <w:pPr>
              <w:suppressAutoHyphens w:val="0"/>
              <w:rPr>
                <w:rFonts w:eastAsia="Times New Roman"/>
                <w:lang w:eastAsia="en-US"/>
              </w:rPr>
            </w:pPr>
          </w:p>
        </w:tc>
      </w:tr>
      <w:tr w:rsidR="00000000" w14:paraId="0304E49A" w14:textId="77777777" w:rsidTr="003171E3">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7DE0277F"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1B582149"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1F01A199"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1CA12747"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6D6C8736"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778C1A33"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4D612D5"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39D5C68"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36EED241" w14:textId="77777777" w:rsidR="009825D6" w:rsidRDefault="009825D6">
            <w:pPr>
              <w:jc w:val="center"/>
              <w:rPr>
                <w:b/>
              </w:rPr>
            </w:pPr>
            <w:r>
              <w:rPr>
                <w:b/>
              </w:rPr>
              <w:t>End Selling Date</w:t>
            </w:r>
          </w:p>
        </w:tc>
      </w:tr>
      <w:tr w:rsidR="00000000" w14:paraId="69A01F7F" w14:textId="77777777" w:rsidTr="003171E3">
        <w:trPr>
          <w:cantSplit/>
        </w:trPr>
        <w:tc>
          <w:tcPr>
            <w:tcW w:w="1170" w:type="dxa"/>
            <w:tcBorders>
              <w:top w:val="single" w:sz="4" w:space="0" w:color="000000"/>
              <w:left w:val="single" w:sz="1" w:space="0" w:color="000000"/>
              <w:bottom w:val="single" w:sz="4" w:space="0" w:color="000000"/>
            </w:tcBorders>
          </w:tcPr>
          <w:p w14:paraId="6DC2AB61" w14:textId="77777777" w:rsidR="009825D6" w:rsidRDefault="009825D6">
            <w:pPr>
              <w:jc w:val="center"/>
            </w:pPr>
            <w:r>
              <w:t>2606796V</w:t>
            </w:r>
          </w:p>
        </w:tc>
        <w:tc>
          <w:tcPr>
            <w:tcW w:w="2520" w:type="dxa"/>
            <w:tcBorders>
              <w:top w:val="single" w:sz="4" w:space="0" w:color="000000"/>
              <w:left w:val="single" w:sz="1" w:space="0" w:color="000000"/>
              <w:bottom w:val="single" w:sz="4" w:space="0" w:color="000000"/>
            </w:tcBorders>
          </w:tcPr>
          <w:p w14:paraId="6035945C" w14:textId="77777777" w:rsidR="009825D6" w:rsidRDefault="009825D6" w:rsidP="00C65A8E">
            <w:r>
              <w:t>MOET MTN MELDIES A</w:t>
            </w:r>
          </w:p>
        </w:tc>
        <w:tc>
          <w:tcPr>
            <w:tcW w:w="1530" w:type="dxa"/>
            <w:tcBorders>
              <w:top w:val="single" w:sz="4" w:space="0" w:color="000000"/>
              <w:left w:val="single" w:sz="1" w:space="0" w:color="000000"/>
              <w:bottom w:val="single" w:sz="4" w:space="0" w:color="000000"/>
              <w:right w:val="single" w:sz="1" w:space="0" w:color="000000"/>
            </w:tcBorders>
          </w:tcPr>
          <w:p w14:paraId="02898264" w14:textId="77777777" w:rsidR="009825D6" w:rsidRDefault="009825D6">
            <w:pPr>
              <w:jc w:val="center"/>
            </w:pPr>
            <w:r w:rsidRPr="009825D6">
              <w:t>MTNPFMEF</w:t>
            </w:r>
          </w:p>
        </w:tc>
        <w:tc>
          <w:tcPr>
            <w:tcW w:w="810" w:type="dxa"/>
            <w:tcBorders>
              <w:top w:val="single" w:sz="4" w:space="0" w:color="000000"/>
              <w:left w:val="single" w:sz="1" w:space="0" w:color="000000"/>
              <w:bottom w:val="single" w:sz="4" w:space="0" w:color="000000"/>
            </w:tcBorders>
          </w:tcPr>
          <w:p w14:paraId="705BD831" w14:textId="77777777" w:rsidR="009825D6" w:rsidRDefault="009825D6">
            <w:pPr>
              <w:jc w:val="center"/>
            </w:pPr>
            <w:r>
              <w:t>$25.50</w:t>
            </w:r>
          </w:p>
        </w:tc>
        <w:tc>
          <w:tcPr>
            <w:tcW w:w="900" w:type="dxa"/>
            <w:tcBorders>
              <w:top w:val="single" w:sz="4" w:space="0" w:color="000000"/>
              <w:left w:val="single" w:sz="1" w:space="0" w:color="000000"/>
              <w:bottom w:val="single" w:sz="4" w:space="0" w:color="000000"/>
            </w:tcBorders>
          </w:tcPr>
          <w:p w14:paraId="0E81D3E8" w14:textId="77777777" w:rsidR="009825D6" w:rsidRDefault="009825D6">
            <w:pPr>
              <w:jc w:val="center"/>
            </w:pPr>
            <w:r>
              <w:t>$28.25</w:t>
            </w:r>
          </w:p>
        </w:tc>
        <w:tc>
          <w:tcPr>
            <w:tcW w:w="924" w:type="dxa"/>
            <w:tcBorders>
              <w:top w:val="single" w:sz="4" w:space="0" w:color="000000"/>
              <w:left w:val="single" w:sz="1" w:space="0" w:color="000000"/>
              <w:bottom w:val="single" w:sz="4" w:space="0" w:color="000000"/>
              <w:right w:val="single" w:sz="1" w:space="0" w:color="000000"/>
            </w:tcBorders>
          </w:tcPr>
          <w:p w14:paraId="25AB1851" w14:textId="77777777" w:rsidR="009825D6" w:rsidRDefault="009825D6">
            <w:pPr>
              <w:jc w:val="center"/>
            </w:pPr>
            <w:r>
              <w:t>$44.84</w:t>
            </w:r>
          </w:p>
        </w:tc>
        <w:tc>
          <w:tcPr>
            <w:tcW w:w="1072" w:type="dxa"/>
            <w:tcBorders>
              <w:top w:val="single" w:sz="4" w:space="0" w:color="000000"/>
              <w:left w:val="single" w:sz="1" w:space="0" w:color="000000"/>
              <w:bottom w:val="single" w:sz="4" w:space="0" w:color="000000"/>
              <w:right w:val="single" w:sz="1" w:space="0" w:color="000000"/>
            </w:tcBorders>
          </w:tcPr>
          <w:p w14:paraId="2FD09546" w14:textId="77777777" w:rsidR="009825D6" w:rsidRDefault="009825D6">
            <w:pPr>
              <w:jc w:val="center"/>
            </w:pPr>
            <w:r w:rsidRPr="009825D6">
              <w:t>$16.59</w:t>
            </w:r>
          </w:p>
        </w:tc>
        <w:tc>
          <w:tcPr>
            <w:tcW w:w="990" w:type="dxa"/>
            <w:tcBorders>
              <w:top w:val="single" w:sz="4" w:space="0" w:color="000000"/>
              <w:left w:val="single" w:sz="1" w:space="0" w:color="000000"/>
              <w:bottom w:val="single" w:sz="4" w:space="0" w:color="000000"/>
              <w:right w:val="single" w:sz="1" w:space="0" w:color="000000"/>
            </w:tcBorders>
          </w:tcPr>
          <w:p w14:paraId="6FFB5A98"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18CF73F4" w14:textId="77777777" w:rsidR="009825D6" w:rsidRDefault="009825D6">
            <w:pPr>
              <w:jc w:val="center"/>
            </w:pPr>
            <w:r w:rsidRPr="009825D6">
              <w:t>04/14/27</w:t>
            </w:r>
          </w:p>
        </w:tc>
      </w:tr>
      <w:tr w:rsidR="00000000" w14:paraId="2D5C95FC" w14:textId="77777777" w:rsidTr="003171E3">
        <w:trPr>
          <w:cantSplit/>
        </w:trPr>
        <w:tc>
          <w:tcPr>
            <w:tcW w:w="1170" w:type="dxa"/>
            <w:tcBorders>
              <w:top w:val="single" w:sz="4" w:space="0" w:color="000000"/>
              <w:left w:val="single" w:sz="1" w:space="0" w:color="000000"/>
              <w:bottom w:val="single" w:sz="4" w:space="0" w:color="000000"/>
            </w:tcBorders>
          </w:tcPr>
          <w:p w14:paraId="3EE52C65" w14:textId="77777777" w:rsidR="009825D6" w:rsidRDefault="009825D6">
            <w:pPr>
              <w:jc w:val="center"/>
            </w:pPr>
            <w:r>
              <w:t>2606797V</w:t>
            </w:r>
          </w:p>
        </w:tc>
        <w:tc>
          <w:tcPr>
            <w:tcW w:w="2520" w:type="dxa"/>
            <w:tcBorders>
              <w:top w:val="single" w:sz="4" w:space="0" w:color="000000"/>
              <w:left w:val="single" w:sz="1" w:space="0" w:color="000000"/>
              <w:bottom w:val="single" w:sz="4" w:space="0" w:color="000000"/>
            </w:tcBorders>
          </w:tcPr>
          <w:p w14:paraId="78E4EFB0" w14:textId="77777777" w:rsidR="009825D6" w:rsidRDefault="009825D6" w:rsidP="00C65A8E">
            <w:r>
              <w:t>MOET MTN MELDIES C</w:t>
            </w:r>
          </w:p>
        </w:tc>
        <w:tc>
          <w:tcPr>
            <w:tcW w:w="1530" w:type="dxa"/>
            <w:tcBorders>
              <w:top w:val="single" w:sz="4" w:space="0" w:color="000000"/>
              <w:left w:val="single" w:sz="1" w:space="0" w:color="000000"/>
              <w:bottom w:val="single" w:sz="4" w:space="0" w:color="000000"/>
              <w:right w:val="single" w:sz="1" w:space="0" w:color="000000"/>
            </w:tcBorders>
          </w:tcPr>
          <w:p w14:paraId="01CC1A58" w14:textId="77777777" w:rsidR="009825D6" w:rsidRDefault="009825D6">
            <w:pPr>
              <w:jc w:val="center"/>
            </w:pPr>
            <w:r w:rsidRPr="009825D6">
              <w:t>MTNPFMEG</w:t>
            </w:r>
          </w:p>
        </w:tc>
        <w:tc>
          <w:tcPr>
            <w:tcW w:w="810" w:type="dxa"/>
            <w:tcBorders>
              <w:top w:val="single" w:sz="4" w:space="0" w:color="000000"/>
              <w:left w:val="single" w:sz="1" w:space="0" w:color="000000"/>
              <w:bottom w:val="single" w:sz="4" w:space="0" w:color="000000"/>
            </w:tcBorders>
          </w:tcPr>
          <w:p w14:paraId="0E1B488F" w14:textId="77777777" w:rsidR="009825D6" w:rsidRDefault="009825D6">
            <w:pPr>
              <w:jc w:val="center"/>
            </w:pPr>
            <w:r>
              <w:t>$5.10</w:t>
            </w:r>
          </w:p>
        </w:tc>
        <w:tc>
          <w:tcPr>
            <w:tcW w:w="900" w:type="dxa"/>
            <w:tcBorders>
              <w:top w:val="single" w:sz="4" w:space="0" w:color="000000"/>
              <w:left w:val="single" w:sz="1" w:space="0" w:color="000000"/>
              <w:bottom w:val="single" w:sz="4" w:space="0" w:color="000000"/>
            </w:tcBorders>
          </w:tcPr>
          <w:p w14:paraId="47BB5E55" w14:textId="77777777" w:rsidR="009825D6" w:rsidRDefault="009825D6">
            <w:pPr>
              <w:jc w:val="center"/>
            </w:pPr>
            <w:r>
              <w:t>$5.75</w:t>
            </w:r>
          </w:p>
        </w:tc>
        <w:tc>
          <w:tcPr>
            <w:tcW w:w="924" w:type="dxa"/>
            <w:tcBorders>
              <w:top w:val="single" w:sz="4" w:space="0" w:color="000000"/>
              <w:left w:val="single" w:sz="1" w:space="0" w:color="000000"/>
              <w:bottom w:val="single" w:sz="4" w:space="0" w:color="000000"/>
              <w:right w:val="single" w:sz="1" w:space="0" w:color="000000"/>
            </w:tcBorders>
          </w:tcPr>
          <w:p w14:paraId="7A1EBF30" w14:textId="77777777" w:rsidR="009825D6" w:rsidRDefault="009825D6">
            <w:pPr>
              <w:jc w:val="center"/>
            </w:pPr>
            <w:r>
              <w:t>$14.53</w:t>
            </w:r>
          </w:p>
        </w:tc>
        <w:tc>
          <w:tcPr>
            <w:tcW w:w="1072" w:type="dxa"/>
            <w:tcBorders>
              <w:top w:val="single" w:sz="4" w:space="0" w:color="000000"/>
              <w:left w:val="single" w:sz="1" w:space="0" w:color="000000"/>
              <w:bottom w:val="single" w:sz="4" w:space="0" w:color="000000"/>
              <w:right w:val="single" w:sz="1" w:space="0" w:color="000000"/>
            </w:tcBorders>
          </w:tcPr>
          <w:p w14:paraId="08998C40" w14:textId="77777777" w:rsidR="009825D6" w:rsidRDefault="009825D6">
            <w:pPr>
              <w:jc w:val="center"/>
            </w:pPr>
            <w:r w:rsidRPr="009825D6">
              <w:t>$8.78</w:t>
            </w:r>
          </w:p>
        </w:tc>
        <w:tc>
          <w:tcPr>
            <w:tcW w:w="990" w:type="dxa"/>
            <w:tcBorders>
              <w:top w:val="single" w:sz="4" w:space="0" w:color="000000"/>
              <w:left w:val="single" w:sz="1" w:space="0" w:color="000000"/>
              <w:bottom w:val="single" w:sz="4" w:space="0" w:color="000000"/>
              <w:right w:val="single" w:sz="1" w:space="0" w:color="000000"/>
            </w:tcBorders>
          </w:tcPr>
          <w:p w14:paraId="05A637D0"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54B7E1C1" w14:textId="77777777" w:rsidR="009825D6" w:rsidRDefault="009825D6">
            <w:pPr>
              <w:jc w:val="center"/>
            </w:pPr>
            <w:r w:rsidRPr="009825D6">
              <w:t>04/14/27</w:t>
            </w:r>
          </w:p>
        </w:tc>
      </w:tr>
      <w:tr w:rsidR="00000000" w14:paraId="42B70087"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3F2BB76" w14:textId="77777777" w:rsidR="005A45C9" w:rsidRPr="009825D6" w:rsidRDefault="005A45C9" w:rsidP="005A45C9"/>
          <w:p w14:paraId="220E92AF" w14:textId="77777777" w:rsidR="003171E3" w:rsidRDefault="003171E3">
            <w:pPr>
              <w:suppressAutoHyphens w:val="0"/>
              <w:spacing w:after="240"/>
              <w:rPr>
                <w:rFonts w:eastAsia="Times New Roman"/>
                <w:lang w:val="en-US" w:eastAsia="en-US" w:bidi="ar-SA"/>
              </w:rPr>
            </w:pPr>
            <w:r>
              <w:rPr>
                <w:rFonts w:eastAsia="Times New Roman"/>
                <w:b/>
                <w:bCs/>
                <w:lang w:val="en-US" w:eastAsia="en-US" w:bidi="ar-SA"/>
              </w:rPr>
              <w:t>Mountain Melodies</w:t>
            </w:r>
          </w:p>
          <w:p w14:paraId="241DFDDF" w14:textId="77777777" w:rsidR="003171E3" w:rsidRDefault="003171E3">
            <w:pPr>
              <w:suppressAutoHyphens w:val="0"/>
              <w:spacing w:before="240" w:after="240"/>
              <w:rPr>
                <w:rFonts w:eastAsia="Times New Roman"/>
                <w:lang w:val="en-US" w:eastAsia="en-US" w:bidi="ar-SA"/>
              </w:rPr>
            </w:pPr>
            <w:r>
              <w:rPr>
                <w:rFonts w:eastAsia="Times New Roman"/>
                <w:i/>
                <w:iCs/>
                <w:lang w:val="en-US" w:eastAsia="en-US" w:bidi="ar-SA"/>
              </w:rPr>
              <w:t>Mountain Melodies</w:t>
            </w:r>
            <w:r>
              <w:rPr>
                <w:rFonts w:eastAsia="Times New Roman"/>
                <w:lang w:val="en-US" w:eastAsia="en-US" w:bidi="ar-SA"/>
              </w:rPr>
              <w:t> is a heartwarming and entertaining show that showcases inspiring harmonies, soulful gospel music, and lighthearted, family-friendly comedy. From the first note to the final encore, this uplifting performance captures the joy, hope, and togetherness that music brings. Audiences of all ages will be drawn in by the rich vocals, heartfelt storytelling, and the genuine warmth shared on stage. With a talented cast of singers, </w:t>
            </w:r>
            <w:r>
              <w:rPr>
                <w:rFonts w:eastAsia="Times New Roman"/>
                <w:i/>
                <w:iCs/>
                <w:lang w:val="en-US" w:eastAsia="en-US" w:bidi="ar-SA"/>
              </w:rPr>
              <w:t>Mountain Melodies</w:t>
            </w:r>
            <w:r>
              <w:rPr>
                <w:rFonts w:eastAsia="Times New Roman"/>
                <w:lang w:val="en-US" w:eastAsia="en-US" w:bidi="ar-SA"/>
              </w:rPr>
              <w:t> takes you on a joyful journey filled with laughter, emotion, and time</w:t>
            </w:r>
            <w:r>
              <w:rPr>
                <w:rFonts w:eastAsia="Times New Roman"/>
                <w:lang w:val="en-US" w:eastAsia="en-US" w:bidi="ar-SA"/>
              </w:rPr>
              <w:t>less songs that stir the soul. Whether you’re a longtime fan of Southern gospel or Contemporary Christian music, or simply looking for a feel-good experience, this show is sure to lift your spirits and leave you smiling. Come tap your toes, clap along, and celebrate the simple joys of life through music and memories in </w:t>
            </w:r>
            <w:r>
              <w:rPr>
                <w:rFonts w:eastAsia="Times New Roman"/>
                <w:i/>
                <w:iCs/>
                <w:lang w:val="en-US" w:eastAsia="en-US" w:bidi="ar-SA"/>
              </w:rPr>
              <w:t>Mountain Melodies</w:t>
            </w:r>
            <w:r>
              <w:rPr>
                <w:rFonts w:eastAsia="Times New Roman"/>
                <w:lang w:val="en-US" w:eastAsia="en-US" w:bidi="ar-SA"/>
              </w:rPr>
              <w:t>!</w:t>
            </w:r>
          </w:p>
          <w:p w14:paraId="2DA113A1"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177AC322"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Children 3 and under are Free (must sit on lap)</w:t>
            </w:r>
          </w:p>
          <w:p w14:paraId="5B9CB94E"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04B7CC29" w14:textId="77777777" w:rsidR="003171E3" w:rsidRDefault="003171E3">
            <w:pPr>
              <w:suppressAutoHyphens w:val="0"/>
              <w:spacing w:before="240" w:after="240"/>
              <w:rPr>
                <w:rFonts w:eastAsia="Times New Roman"/>
                <w:lang w:val="en-US" w:eastAsia="en-US" w:bidi="ar-SA"/>
              </w:rPr>
            </w:pPr>
          </w:p>
          <w:p w14:paraId="56FA31AA" w14:textId="77777777" w:rsidR="003171E3" w:rsidRDefault="003171E3">
            <w:pPr>
              <w:suppressAutoHyphens w:val="0"/>
              <w:spacing w:before="240" w:after="240"/>
              <w:rPr>
                <w:rFonts w:eastAsia="Times New Roman"/>
                <w:lang w:val="en-US" w:eastAsia="en-US" w:bidi="ar-SA"/>
              </w:rPr>
            </w:pPr>
          </w:p>
          <w:p w14:paraId="3B357A44" w14:textId="77777777" w:rsidR="003171E3" w:rsidRDefault="003171E3">
            <w:pPr>
              <w:suppressAutoHyphens w:val="0"/>
              <w:spacing w:before="240" w:after="240"/>
              <w:rPr>
                <w:rFonts w:eastAsia="Times New Roman"/>
                <w:lang w:val="en-US" w:eastAsia="en-US" w:bidi="ar-SA"/>
              </w:rPr>
            </w:pPr>
          </w:p>
          <w:p w14:paraId="5D920094" w14:textId="77777777" w:rsidR="003171E3" w:rsidRDefault="003171E3">
            <w:pPr>
              <w:suppressAutoHyphens w:val="0"/>
              <w:spacing w:before="240" w:after="240"/>
              <w:rPr>
                <w:rFonts w:eastAsia="Times New Roman"/>
                <w:lang w:val="en-US" w:eastAsia="en-US" w:bidi="ar-SA"/>
              </w:rPr>
            </w:pPr>
          </w:p>
          <w:p w14:paraId="6DB73DE4" w14:textId="77777777" w:rsidR="003171E3" w:rsidRDefault="003171E3">
            <w:pPr>
              <w:suppressAutoHyphens w:val="0"/>
              <w:spacing w:before="240" w:after="240"/>
              <w:rPr>
                <w:rFonts w:eastAsia="Times New Roman"/>
                <w:lang w:val="en-US" w:eastAsia="en-US" w:bidi="ar-SA"/>
              </w:rPr>
            </w:pPr>
          </w:p>
          <w:p w14:paraId="66954109" w14:textId="77777777" w:rsidR="003171E3" w:rsidRDefault="003171E3">
            <w:pPr>
              <w:suppressAutoHyphens w:val="0"/>
              <w:spacing w:before="240" w:after="240"/>
              <w:rPr>
                <w:rFonts w:eastAsia="Times New Roman"/>
                <w:lang w:val="en-US" w:eastAsia="en-US" w:bidi="ar-SA"/>
              </w:rPr>
            </w:pPr>
          </w:p>
          <w:p w14:paraId="4BC0F13E" w14:textId="77777777" w:rsidR="003171E3" w:rsidRDefault="003171E3">
            <w:pPr>
              <w:suppressAutoHyphens w:val="0"/>
              <w:spacing w:before="240" w:after="240"/>
              <w:rPr>
                <w:rFonts w:eastAsia="Times New Roman"/>
                <w:lang w:val="en-US" w:eastAsia="en-US" w:bidi="ar-SA"/>
              </w:rPr>
            </w:pPr>
          </w:p>
          <w:p w14:paraId="74FC8492" w14:textId="77777777" w:rsidR="003171E3" w:rsidRDefault="003171E3">
            <w:pPr>
              <w:suppressAutoHyphens w:val="0"/>
              <w:spacing w:before="240" w:after="240"/>
              <w:rPr>
                <w:rFonts w:eastAsia="Times New Roman"/>
                <w:lang w:val="en-US" w:eastAsia="en-US" w:bidi="ar-SA"/>
              </w:rPr>
            </w:pPr>
          </w:p>
          <w:p w14:paraId="642DC7E4" w14:textId="77777777" w:rsidR="003171E3" w:rsidRDefault="003171E3">
            <w:pPr>
              <w:suppressAutoHyphens w:val="0"/>
              <w:spacing w:before="240" w:after="240"/>
              <w:rPr>
                <w:rFonts w:eastAsia="Times New Roman"/>
                <w:lang w:val="en-US" w:eastAsia="en-US" w:bidi="ar-SA"/>
              </w:rPr>
            </w:pPr>
          </w:p>
          <w:p w14:paraId="66AB96E1" w14:textId="77777777" w:rsidR="003171E3" w:rsidRDefault="003171E3">
            <w:pPr>
              <w:suppressAutoHyphens w:val="0"/>
              <w:spacing w:before="240" w:after="240"/>
              <w:rPr>
                <w:rFonts w:eastAsia="Times New Roman"/>
                <w:lang w:val="en-US" w:eastAsia="en-US" w:bidi="ar-SA"/>
              </w:rPr>
            </w:pPr>
          </w:p>
          <w:p w14:paraId="267DC9E4" w14:textId="77777777" w:rsidR="00A77B3E" w:rsidRDefault="00A77B3E">
            <w:pPr>
              <w:suppressAutoHyphens w:val="0"/>
              <w:rPr>
                <w:rFonts w:eastAsia="Times New Roman"/>
                <w:lang w:eastAsia="en-US"/>
              </w:rPr>
            </w:pPr>
          </w:p>
        </w:tc>
      </w:tr>
      <w:tr w:rsidR="00000000" w14:paraId="41A069BF" w14:textId="77777777" w:rsidTr="003171E3">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019C0693"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59B4EC79"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0CE0CB35"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26E068C0"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0A1F65F2"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7196A05F"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A9343D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E9E552A"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B35FFBA" w14:textId="77777777" w:rsidR="009825D6" w:rsidRDefault="009825D6">
            <w:pPr>
              <w:jc w:val="center"/>
              <w:rPr>
                <w:b/>
              </w:rPr>
            </w:pPr>
            <w:r>
              <w:rPr>
                <w:b/>
              </w:rPr>
              <w:t>End Selling Date</w:t>
            </w:r>
          </w:p>
        </w:tc>
      </w:tr>
      <w:tr w:rsidR="00000000" w14:paraId="0E27A2B3" w14:textId="77777777" w:rsidTr="003171E3">
        <w:trPr>
          <w:cantSplit/>
        </w:trPr>
        <w:tc>
          <w:tcPr>
            <w:tcW w:w="1170" w:type="dxa"/>
            <w:tcBorders>
              <w:top w:val="single" w:sz="4" w:space="0" w:color="000000"/>
              <w:left w:val="single" w:sz="1" w:space="0" w:color="000000"/>
              <w:bottom w:val="single" w:sz="4" w:space="0" w:color="000000"/>
            </w:tcBorders>
          </w:tcPr>
          <w:p w14:paraId="4205A2CC" w14:textId="77777777" w:rsidR="009825D6" w:rsidRDefault="009825D6">
            <w:pPr>
              <w:jc w:val="center"/>
            </w:pPr>
            <w:r>
              <w:t>2606798V</w:t>
            </w:r>
          </w:p>
        </w:tc>
        <w:tc>
          <w:tcPr>
            <w:tcW w:w="2520" w:type="dxa"/>
            <w:tcBorders>
              <w:top w:val="single" w:sz="4" w:space="0" w:color="000000"/>
              <w:left w:val="single" w:sz="1" w:space="0" w:color="000000"/>
              <w:bottom w:val="single" w:sz="4" w:space="0" w:color="000000"/>
            </w:tcBorders>
          </w:tcPr>
          <w:p w14:paraId="6D4340DA" w14:textId="77777777" w:rsidR="009825D6" w:rsidRDefault="009825D6" w:rsidP="00C65A8E">
            <w:r>
              <w:t>MOET OLE A</w:t>
            </w:r>
          </w:p>
        </w:tc>
        <w:tc>
          <w:tcPr>
            <w:tcW w:w="1530" w:type="dxa"/>
            <w:tcBorders>
              <w:top w:val="single" w:sz="4" w:space="0" w:color="000000"/>
              <w:left w:val="single" w:sz="1" w:space="0" w:color="000000"/>
              <w:bottom w:val="single" w:sz="4" w:space="0" w:color="000000"/>
              <w:right w:val="single" w:sz="1" w:space="0" w:color="000000"/>
            </w:tcBorders>
          </w:tcPr>
          <w:p w14:paraId="481BD5BE" w14:textId="77777777" w:rsidR="009825D6" w:rsidRDefault="009825D6">
            <w:pPr>
              <w:jc w:val="center"/>
            </w:pPr>
            <w:r w:rsidRPr="009825D6">
              <w:t>MTNPFMEH</w:t>
            </w:r>
          </w:p>
        </w:tc>
        <w:tc>
          <w:tcPr>
            <w:tcW w:w="810" w:type="dxa"/>
            <w:tcBorders>
              <w:top w:val="single" w:sz="4" w:space="0" w:color="000000"/>
              <w:left w:val="single" w:sz="1" w:space="0" w:color="000000"/>
              <w:bottom w:val="single" w:sz="4" w:space="0" w:color="000000"/>
            </w:tcBorders>
          </w:tcPr>
          <w:p w14:paraId="6EE3BF40" w14:textId="77777777" w:rsidR="009825D6" w:rsidRDefault="009825D6">
            <w:pPr>
              <w:jc w:val="center"/>
            </w:pPr>
            <w:r>
              <w:t>$25.50</w:t>
            </w:r>
          </w:p>
        </w:tc>
        <w:tc>
          <w:tcPr>
            <w:tcW w:w="900" w:type="dxa"/>
            <w:tcBorders>
              <w:top w:val="single" w:sz="4" w:space="0" w:color="000000"/>
              <w:left w:val="single" w:sz="1" w:space="0" w:color="000000"/>
              <w:bottom w:val="single" w:sz="4" w:space="0" w:color="000000"/>
            </w:tcBorders>
          </w:tcPr>
          <w:p w14:paraId="322CE34D" w14:textId="77777777" w:rsidR="009825D6" w:rsidRDefault="009825D6">
            <w:pPr>
              <w:jc w:val="center"/>
            </w:pPr>
            <w:r>
              <w:t>$28.25</w:t>
            </w:r>
          </w:p>
        </w:tc>
        <w:tc>
          <w:tcPr>
            <w:tcW w:w="924" w:type="dxa"/>
            <w:tcBorders>
              <w:top w:val="single" w:sz="4" w:space="0" w:color="000000"/>
              <w:left w:val="single" w:sz="1" w:space="0" w:color="000000"/>
              <w:bottom w:val="single" w:sz="4" w:space="0" w:color="000000"/>
              <w:right w:val="single" w:sz="1" w:space="0" w:color="000000"/>
            </w:tcBorders>
          </w:tcPr>
          <w:p w14:paraId="7F18CDEC" w14:textId="77777777" w:rsidR="009825D6" w:rsidRDefault="009825D6">
            <w:pPr>
              <w:jc w:val="center"/>
            </w:pPr>
            <w:r>
              <w:t>$44.84</w:t>
            </w:r>
          </w:p>
        </w:tc>
        <w:tc>
          <w:tcPr>
            <w:tcW w:w="1072" w:type="dxa"/>
            <w:tcBorders>
              <w:top w:val="single" w:sz="4" w:space="0" w:color="000000"/>
              <w:left w:val="single" w:sz="1" w:space="0" w:color="000000"/>
              <w:bottom w:val="single" w:sz="4" w:space="0" w:color="000000"/>
              <w:right w:val="single" w:sz="1" w:space="0" w:color="000000"/>
            </w:tcBorders>
          </w:tcPr>
          <w:p w14:paraId="75A0C57A" w14:textId="77777777" w:rsidR="009825D6" w:rsidRDefault="009825D6">
            <w:pPr>
              <w:jc w:val="center"/>
            </w:pPr>
            <w:r w:rsidRPr="009825D6">
              <w:t>$16.59</w:t>
            </w:r>
          </w:p>
        </w:tc>
        <w:tc>
          <w:tcPr>
            <w:tcW w:w="990" w:type="dxa"/>
            <w:tcBorders>
              <w:top w:val="single" w:sz="4" w:space="0" w:color="000000"/>
              <w:left w:val="single" w:sz="1" w:space="0" w:color="000000"/>
              <w:bottom w:val="single" w:sz="4" w:space="0" w:color="000000"/>
              <w:right w:val="single" w:sz="1" w:space="0" w:color="000000"/>
            </w:tcBorders>
          </w:tcPr>
          <w:p w14:paraId="33C4C525"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1ECBDE9B" w14:textId="77777777" w:rsidR="009825D6" w:rsidRDefault="009825D6">
            <w:pPr>
              <w:jc w:val="center"/>
            </w:pPr>
            <w:r w:rsidRPr="009825D6">
              <w:t>04/14/27</w:t>
            </w:r>
          </w:p>
        </w:tc>
      </w:tr>
      <w:tr w:rsidR="00000000" w14:paraId="2A09BADF" w14:textId="77777777" w:rsidTr="003171E3">
        <w:trPr>
          <w:cantSplit/>
        </w:trPr>
        <w:tc>
          <w:tcPr>
            <w:tcW w:w="1170" w:type="dxa"/>
            <w:tcBorders>
              <w:top w:val="single" w:sz="4" w:space="0" w:color="000000"/>
              <w:left w:val="single" w:sz="1" w:space="0" w:color="000000"/>
              <w:bottom w:val="single" w:sz="4" w:space="0" w:color="000000"/>
            </w:tcBorders>
          </w:tcPr>
          <w:p w14:paraId="21995DF5" w14:textId="77777777" w:rsidR="009825D6" w:rsidRDefault="009825D6">
            <w:pPr>
              <w:jc w:val="center"/>
            </w:pPr>
            <w:r>
              <w:t>2606799V</w:t>
            </w:r>
          </w:p>
        </w:tc>
        <w:tc>
          <w:tcPr>
            <w:tcW w:w="2520" w:type="dxa"/>
            <w:tcBorders>
              <w:top w:val="single" w:sz="4" w:space="0" w:color="000000"/>
              <w:left w:val="single" w:sz="1" w:space="0" w:color="000000"/>
              <w:bottom w:val="single" w:sz="4" w:space="0" w:color="000000"/>
            </w:tcBorders>
          </w:tcPr>
          <w:p w14:paraId="13B64AEF" w14:textId="77777777" w:rsidR="009825D6" w:rsidRDefault="009825D6" w:rsidP="00C65A8E">
            <w:r>
              <w:t>MOET OLE C</w:t>
            </w:r>
          </w:p>
        </w:tc>
        <w:tc>
          <w:tcPr>
            <w:tcW w:w="1530" w:type="dxa"/>
            <w:tcBorders>
              <w:top w:val="single" w:sz="4" w:space="0" w:color="000000"/>
              <w:left w:val="single" w:sz="1" w:space="0" w:color="000000"/>
              <w:bottom w:val="single" w:sz="4" w:space="0" w:color="000000"/>
              <w:right w:val="single" w:sz="1" w:space="0" w:color="000000"/>
            </w:tcBorders>
          </w:tcPr>
          <w:p w14:paraId="53657EE0" w14:textId="77777777" w:rsidR="009825D6" w:rsidRDefault="009825D6">
            <w:pPr>
              <w:jc w:val="center"/>
            </w:pPr>
            <w:r w:rsidRPr="009825D6">
              <w:t>MTNPFMEI</w:t>
            </w:r>
          </w:p>
        </w:tc>
        <w:tc>
          <w:tcPr>
            <w:tcW w:w="810" w:type="dxa"/>
            <w:tcBorders>
              <w:top w:val="single" w:sz="4" w:space="0" w:color="000000"/>
              <w:left w:val="single" w:sz="1" w:space="0" w:color="000000"/>
              <w:bottom w:val="single" w:sz="4" w:space="0" w:color="000000"/>
            </w:tcBorders>
          </w:tcPr>
          <w:p w14:paraId="77C13F39" w14:textId="77777777" w:rsidR="009825D6" w:rsidRDefault="009825D6">
            <w:pPr>
              <w:jc w:val="center"/>
            </w:pPr>
            <w:r>
              <w:t>$5.10</w:t>
            </w:r>
          </w:p>
        </w:tc>
        <w:tc>
          <w:tcPr>
            <w:tcW w:w="900" w:type="dxa"/>
            <w:tcBorders>
              <w:top w:val="single" w:sz="4" w:space="0" w:color="000000"/>
              <w:left w:val="single" w:sz="1" w:space="0" w:color="000000"/>
              <w:bottom w:val="single" w:sz="4" w:space="0" w:color="000000"/>
            </w:tcBorders>
          </w:tcPr>
          <w:p w14:paraId="4BA36478" w14:textId="77777777" w:rsidR="009825D6" w:rsidRDefault="009825D6">
            <w:pPr>
              <w:jc w:val="center"/>
            </w:pPr>
            <w:r>
              <w:t>$5.75</w:t>
            </w:r>
          </w:p>
        </w:tc>
        <w:tc>
          <w:tcPr>
            <w:tcW w:w="924" w:type="dxa"/>
            <w:tcBorders>
              <w:top w:val="single" w:sz="4" w:space="0" w:color="000000"/>
              <w:left w:val="single" w:sz="1" w:space="0" w:color="000000"/>
              <w:bottom w:val="single" w:sz="4" w:space="0" w:color="000000"/>
              <w:right w:val="single" w:sz="1" w:space="0" w:color="000000"/>
            </w:tcBorders>
          </w:tcPr>
          <w:p w14:paraId="565225AF" w14:textId="77777777" w:rsidR="009825D6" w:rsidRDefault="009825D6">
            <w:pPr>
              <w:jc w:val="center"/>
            </w:pPr>
            <w:r>
              <w:t>$14.53</w:t>
            </w:r>
          </w:p>
        </w:tc>
        <w:tc>
          <w:tcPr>
            <w:tcW w:w="1072" w:type="dxa"/>
            <w:tcBorders>
              <w:top w:val="single" w:sz="4" w:space="0" w:color="000000"/>
              <w:left w:val="single" w:sz="1" w:space="0" w:color="000000"/>
              <w:bottom w:val="single" w:sz="4" w:space="0" w:color="000000"/>
              <w:right w:val="single" w:sz="1" w:space="0" w:color="000000"/>
            </w:tcBorders>
          </w:tcPr>
          <w:p w14:paraId="287C9F77" w14:textId="77777777" w:rsidR="009825D6" w:rsidRDefault="009825D6">
            <w:pPr>
              <w:jc w:val="center"/>
            </w:pPr>
            <w:r w:rsidRPr="009825D6">
              <w:t>$8.78</w:t>
            </w:r>
          </w:p>
        </w:tc>
        <w:tc>
          <w:tcPr>
            <w:tcW w:w="990" w:type="dxa"/>
            <w:tcBorders>
              <w:top w:val="single" w:sz="4" w:space="0" w:color="000000"/>
              <w:left w:val="single" w:sz="1" w:space="0" w:color="000000"/>
              <w:bottom w:val="single" w:sz="4" w:space="0" w:color="000000"/>
              <w:right w:val="single" w:sz="1" w:space="0" w:color="000000"/>
            </w:tcBorders>
          </w:tcPr>
          <w:p w14:paraId="4FFE597E" w14:textId="77777777" w:rsidR="009825D6" w:rsidRDefault="009825D6">
            <w:pPr>
              <w:jc w:val="center"/>
            </w:pPr>
            <w:r w:rsidRPr="009825D6">
              <w:t>04/28/26</w:t>
            </w:r>
          </w:p>
        </w:tc>
        <w:tc>
          <w:tcPr>
            <w:tcW w:w="1068" w:type="dxa"/>
            <w:tcBorders>
              <w:top w:val="single" w:sz="4" w:space="0" w:color="000000"/>
              <w:left w:val="single" w:sz="1" w:space="0" w:color="000000"/>
              <w:bottom w:val="single" w:sz="4" w:space="0" w:color="000000"/>
              <w:right w:val="single" w:sz="1" w:space="0" w:color="000000"/>
            </w:tcBorders>
          </w:tcPr>
          <w:p w14:paraId="6BBC18A1" w14:textId="77777777" w:rsidR="009825D6" w:rsidRDefault="009825D6">
            <w:pPr>
              <w:jc w:val="center"/>
            </w:pPr>
            <w:r w:rsidRPr="009825D6">
              <w:t>04/14/27</w:t>
            </w:r>
          </w:p>
        </w:tc>
      </w:tr>
      <w:tr w:rsidR="00000000" w14:paraId="063FFB02"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252C385" w14:textId="77777777" w:rsidR="005A45C9" w:rsidRPr="009825D6" w:rsidRDefault="005A45C9" w:rsidP="005A45C9"/>
          <w:p w14:paraId="4C239C3C" w14:textId="77777777" w:rsidR="003171E3" w:rsidRDefault="003171E3">
            <w:pPr>
              <w:suppressAutoHyphens w:val="0"/>
              <w:spacing w:after="240"/>
              <w:rPr>
                <w:rFonts w:eastAsia="Times New Roman"/>
                <w:lang w:val="en-US" w:eastAsia="en-US" w:bidi="ar-SA"/>
              </w:rPr>
            </w:pPr>
            <w:r>
              <w:rPr>
                <w:rFonts w:eastAsia="Times New Roman"/>
                <w:b/>
                <w:bCs/>
                <w:lang w:val="en-US" w:eastAsia="en-US" w:bidi="ar-SA"/>
              </w:rPr>
              <w:t>Olé!</w:t>
            </w:r>
          </w:p>
          <w:p w14:paraId="0D2D7840"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xml:space="preserve">An Argentinian Dance Sensation featuring </w:t>
            </w:r>
            <w:proofErr w:type="spellStart"/>
            <w:r>
              <w:rPr>
                <w:rFonts w:eastAsia="Times New Roman"/>
                <w:lang w:val="en-US" w:eastAsia="en-US" w:bidi="ar-SA"/>
              </w:rPr>
              <w:t>GoGaucho</w:t>
            </w:r>
            <w:proofErr w:type="spellEnd"/>
          </w:p>
          <w:p w14:paraId="246AE98C"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Step into a world of exhilarating  rhythms, electrifying action, and unforgettable artistry with </w:t>
            </w:r>
            <w:r>
              <w:rPr>
                <w:rFonts w:eastAsia="Times New Roman"/>
                <w:i/>
                <w:iCs/>
                <w:lang w:val="en-US" w:eastAsia="en-US" w:bidi="ar-SA"/>
              </w:rPr>
              <w:t>Olé!</w:t>
            </w:r>
            <w:r>
              <w:rPr>
                <w:rFonts w:eastAsia="Times New Roman"/>
                <w:lang w:val="en-US" w:eastAsia="en-US" w:bidi="ar-SA"/>
              </w:rPr>
              <w:t xml:space="preserve">, an Argentinian Dance Sensation featuring </w:t>
            </w:r>
            <w:proofErr w:type="spellStart"/>
            <w:r>
              <w:rPr>
                <w:rFonts w:eastAsia="Times New Roman"/>
                <w:lang w:val="en-US" w:eastAsia="en-US" w:bidi="ar-SA"/>
              </w:rPr>
              <w:t>GoGaucho</w:t>
            </w:r>
            <w:proofErr w:type="spellEnd"/>
            <w:r>
              <w:rPr>
                <w:rFonts w:eastAsia="Times New Roman"/>
                <w:lang w:val="en-US" w:eastAsia="en-US" w:bidi="ar-SA"/>
              </w:rPr>
              <w:t>. </w:t>
            </w:r>
            <w:r>
              <w:rPr>
                <w:rFonts w:eastAsia="Times New Roman"/>
                <w:i/>
                <w:iCs/>
                <w:lang w:val="en-US" w:eastAsia="en-US" w:bidi="ar-SA"/>
              </w:rPr>
              <w:t>Olé!</w:t>
            </w:r>
            <w:r>
              <w:rPr>
                <w:rFonts w:eastAsia="Times New Roman"/>
                <w:lang w:val="en-US" w:eastAsia="en-US" w:bidi="ar-SA"/>
              </w:rPr>
              <w:t> is an exciting and hilarious experience for all ages, featuring synchronized drumming and dancing from Argentina unlike anything you’ve ever seen before. This is no ordinary dance show. Prepare to be amazed as our gauchos demonstrate unmatched skills with boleadoras, one of South America’s fastest and most dangerous weapons. The combination of the intense, heart-pounding  performance with their captivating charm will leave you shouting ‘Olé!’ for</w:t>
            </w:r>
            <w:r>
              <w:rPr>
                <w:rFonts w:eastAsia="Times New Roman"/>
                <w:lang w:val="en-US" w:eastAsia="en-US" w:bidi="ar-SA"/>
              </w:rPr>
              <w:t xml:space="preserve"> days.</w:t>
            </w:r>
          </w:p>
          <w:p w14:paraId="348E5F79"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At the heart of the show is the story of the gaucho, the iconic South American cowboy, who roams the vast Pampas of Argentina. The gaucho is a symbol of strength, resilience, and freedom, playing a key role in the nation’s history. Through music, dance, and comedy, </w:t>
            </w:r>
            <w:r>
              <w:rPr>
                <w:rFonts w:eastAsia="Times New Roman"/>
                <w:i/>
                <w:iCs/>
                <w:lang w:val="en-US" w:eastAsia="en-US" w:bidi="ar-SA"/>
              </w:rPr>
              <w:t>Olé!</w:t>
            </w:r>
            <w:r>
              <w:rPr>
                <w:rFonts w:eastAsia="Times New Roman"/>
                <w:lang w:val="en-US" w:eastAsia="en-US" w:bidi="ar-SA"/>
              </w:rPr>
              <w:t> brings the spirit of Argentina’s rich culture to the modern stage and reveals the transformation of the gaucho from rugged cowboys to the world-class entertainers they are today.</w:t>
            </w:r>
          </w:p>
          <w:p w14:paraId="54F186F6"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What can you expect to see in a gaucho show? At </w:t>
            </w:r>
            <w:r>
              <w:rPr>
                <w:rFonts w:eastAsia="Times New Roman"/>
                <w:i/>
                <w:iCs/>
                <w:lang w:val="en-US" w:eastAsia="en-US" w:bidi="ar-SA"/>
              </w:rPr>
              <w:t>Olé!</w:t>
            </w:r>
            <w:r>
              <w:rPr>
                <w:rFonts w:eastAsia="Times New Roman"/>
                <w:lang w:val="en-US" w:eastAsia="en-US" w:bidi="ar-SA"/>
              </w:rPr>
              <w:t xml:space="preserve">, you’ll find yourself immersed in the fun of Argentinian culture. Feel the pulse of the authentic drums, the beauty of the </w:t>
            </w:r>
            <w:proofErr w:type="spellStart"/>
            <w:r>
              <w:rPr>
                <w:rFonts w:eastAsia="Times New Roman"/>
                <w:lang w:val="en-US" w:eastAsia="en-US" w:bidi="ar-SA"/>
              </w:rPr>
              <w:t>zamba</w:t>
            </w:r>
            <w:proofErr w:type="spellEnd"/>
            <w:r>
              <w:rPr>
                <w:rFonts w:eastAsia="Times New Roman"/>
                <w:lang w:val="en-US" w:eastAsia="en-US" w:bidi="ar-SA"/>
              </w:rPr>
              <w:t xml:space="preserve">, the fierceness of the </w:t>
            </w:r>
            <w:proofErr w:type="spellStart"/>
            <w:r>
              <w:rPr>
                <w:rFonts w:eastAsia="Times New Roman"/>
                <w:lang w:val="en-US" w:eastAsia="en-US" w:bidi="ar-SA"/>
              </w:rPr>
              <w:t>malambo</w:t>
            </w:r>
            <w:proofErr w:type="spellEnd"/>
            <w:r>
              <w:rPr>
                <w:rFonts w:eastAsia="Times New Roman"/>
                <w:lang w:val="en-US" w:eastAsia="en-US" w:bidi="ar-SA"/>
              </w:rPr>
              <w:t>, and the speed of the boleadoras. </w:t>
            </w:r>
            <w:r>
              <w:rPr>
                <w:rFonts w:eastAsia="Times New Roman"/>
                <w:i/>
                <w:iCs/>
                <w:lang w:val="en-US" w:eastAsia="en-US" w:bidi="ar-SA"/>
              </w:rPr>
              <w:t>Ole!</w:t>
            </w:r>
            <w:r>
              <w:rPr>
                <w:rFonts w:eastAsia="Times New Roman"/>
                <w:lang w:val="en-US" w:eastAsia="en-US" w:bidi="ar-SA"/>
              </w:rPr>
              <w:t xml:space="preserve"> features Argentina’s National Champion of Malambo, </w:t>
            </w:r>
            <w:proofErr w:type="spellStart"/>
            <w:r>
              <w:rPr>
                <w:rFonts w:eastAsia="Times New Roman"/>
                <w:lang w:val="en-US" w:eastAsia="en-US" w:bidi="ar-SA"/>
              </w:rPr>
              <w:t>GoGaucho</w:t>
            </w:r>
            <w:proofErr w:type="spellEnd"/>
            <w:r>
              <w:rPr>
                <w:rFonts w:eastAsia="Times New Roman"/>
                <w:lang w:val="en-US" w:eastAsia="en-US" w:bidi="ar-SA"/>
              </w:rPr>
              <w:t xml:space="preserve"> group leader, Sebastian Sayago. Witness the mastery of this highly stylized and energetic dance at a level that is unmatched. </w:t>
            </w:r>
          </w:p>
          <w:p w14:paraId="50D37BAF"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This dynamic performance is not just for the adults. Interactive elements bring the show to life for kids too, allowing e</w:t>
            </w:r>
            <w:r>
              <w:rPr>
                <w:rFonts w:eastAsia="Times New Roman"/>
                <w:lang w:val="en-US" w:eastAsia="en-US" w:bidi="ar-SA"/>
              </w:rPr>
              <w:t>veryone in the family to join in the fun. The lively music, the clashing boleadoras, and the beat of the drums create an immersive atmosphere. The comedy woven throughout the performance adds a delightful layer of lightheartedness, making it an experience that resonates with audiences of all ages.</w:t>
            </w:r>
          </w:p>
          <w:p w14:paraId="5C3CCD20"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23963BB0"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Children 3 and under are Free (must sit on lap)</w:t>
            </w:r>
          </w:p>
          <w:p w14:paraId="557C9A77" w14:textId="77777777" w:rsidR="003171E3" w:rsidRDefault="003171E3">
            <w:pPr>
              <w:suppressAutoHyphens w:val="0"/>
              <w:spacing w:before="240" w:after="240"/>
              <w:rPr>
                <w:rFonts w:eastAsia="Times New Roman"/>
                <w:lang w:val="en-US" w:eastAsia="en-US" w:bidi="ar-SA"/>
              </w:rPr>
            </w:pPr>
            <w:r>
              <w:rPr>
                <w:rFonts w:eastAsia="Times New Roman"/>
                <w:lang w:val="en-US" w:eastAsia="en-US" w:bidi="ar-SA"/>
              </w:rPr>
              <w:t> </w:t>
            </w:r>
          </w:p>
          <w:p w14:paraId="283EA4AB" w14:textId="77777777" w:rsidR="00A77B3E" w:rsidRDefault="00A77B3E">
            <w:pPr>
              <w:suppressAutoHyphens w:val="0"/>
              <w:rPr>
                <w:rFonts w:eastAsia="Times New Roman"/>
                <w:lang w:eastAsia="en-US"/>
              </w:rPr>
            </w:pPr>
          </w:p>
        </w:tc>
      </w:tr>
    </w:tbl>
    <w:p w14:paraId="5F8D28C2" w14:textId="77777777" w:rsidR="00B32F5A" w:rsidRDefault="00B32F5A">
      <w:pPr>
        <w:tabs>
          <w:tab w:val="left" w:pos="6480"/>
        </w:tabs>
        <w:rPr>
          <w:caps/>
          <w:sz w:val="20"/>
          <w:szCs w:val="20"/>
        </w:rPr>
      </w:pPr>
    </w:p>
    <w:p w14:paraId="45617AAF" w14:textId="77777777" w:rsidR="00B32F5A" w:rsidRDefault="00B32F5A">
      <w:pPr>
        <w:tabs>
          <w:tab w:val="left" w:pos="6480"/>
        </w:tabs>
        <w:rPr>
          <w:caps/>
          <w:sz w:val="20"/>
          <w:szCs w:val="20"/>
        </w:rPr>
      </w:pPr>
      <w:bookmarkStart w:id="0" w:name="_1455013833"/>
      <w:bookmarkEnd w:id="0"/>
    </w:p>
    <w:p w14:paraId="47AC6E1B"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2A6F46FF" w14:textId="77777777">
        <w:tc>
          <w:tcPr>
            <w:tcW w:w="11016" w:type="dxa"/>
          </w:tcPr>
          <w:p w14:paraId="3D08D62E"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170D6A6C" w14:textId="77777777" w:rsidR="00567A74" w:rsidRDefault="00567A74" w:rsidP="00535387">
            <w:pPr>
              <w:rPr>
                <w:b/>
                <w:bCs/>
                <w:color w:val="222222"/>
              </w:rPr>
            </w:pPr>
          </w:p>
          <w:p w14:paraId="78B85E30" w14:textId="77777777" w:rsidR="00567A74" w:rsidRDefault="00567A74" w:rsidP="00567A74">
            <w:pPr>
              <w:rPr>
                <w:rFonts w:eastAsia="Calibri"/>
                <w:b/>
                <w:bCs/>
                <w:color w:val="222222"/>
                <w:lang w:eastAsia="en-US"/>
              </w:rPr>
            </w:pPr>
            <w:r>
              <w:rPr>
                <w:b/>
                <w:bCs/>
                <w:color w:val="222222"/>
              </w:rPr>
              <w:lastRenderedPageBreak/>
              <w:t>====================================</w:t>
            </w:r>
          </w:p>
          <w:p w14:paraId="5402570A"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78D2015B" w14:textId="77777777" w:rsidR="00567A74" w:rsidRDefault="00567A74">
            <w:pPr>
              <w:shd w:val="clear" w:color="auto" w:fill="FFFFFF"/>
              <w:rPr>
                <w:b/>
                <w:bCs/>
                <w:color w:val="222222"/>
                <w:lang w:eastAsia="en-US"/>
              </w:rPr>
            </w:pPr>
            <w:r>
              <w:rPr>
                <w:b/>
                <w:bCs/>
                <w:color w:val="222222"/>
              </w:rPr>
              <w:t>====================================</w:t>
            </w:r>
          </w:p>
          <w:p w14:paraId="2B8B0163" w14:textId="77777777" w:rsidR="00567A74" w:rsidRDefault="00567A74">
            <w:pPr>
              <w:shd w:val="clear" w:color="auto" w:fill="FFFFFF"/>
              <w:rPr>
                <w:color w:val="222222"/>
              </w:rPr>
            </w:pPr>
            <w:r>
              <w:rPr>
                <w:color w:val="222222"/>
              </w:rPr>
              <w:t>Pricing subject to change at vendors request.</w:t>
            </w:r>
          </w:p>
          <w:p w14:paraId="0EC0FA3A" w14:textId="77777777" w:rsidR="00567A74" w:rsidRDefault="00567A74">
            <w:pPr>
              <w:shd w:val="clear" w:color="auto" w:fill="FFFFFF"/>
              <w:rPr>
                <w:b/>
                <w:bCs/>
                <w:color w:val="222222"/>
              </w:rPr>
            </w:pPr>
            <w:r>
              <w:rPr>
                <w:b/>
                <w:bCs/>
                <w:color w:val="222222"/>
              </w:rPr>
              <w:t>====================================</w:t>
            </w:r>
          </w:p>
          <w:p w14:paraId="1C4C2C95"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1571BBC"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75CFB956"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3D06015E" w14:textId="77777777" w:rsidR="00567A74" w:rsidRDefault="00567A74" w:rsidP="00535387">
            <w:pPr>
              <w:rPr>
                <w:b/>
                <w:bCs/>
                <w:color w:val="222222"/>
              </w:rPr>
            </w:pPr>
          </w:p>
        </w:tc>
      </w:tr>
    </w:tbl>
    <w:p w14:paraId="0A0361EF"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6D8750" w14:textId="77777777" w:rsidR="00DC0A2E" w:rsidRDefault="00DC0A2E">
      <w:r>
        <w:separator/>
      </w:r>
    </w:p>
  </w:endnote>
  <w:endnote w:type="continuationSeparator" w:id="0">
    <w:p w14:paraId="291C3E2E"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893B4"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5A673EF3"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45E6D2F5"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26-HDQMTP-26-T-0077-P00000-Mountain of Entertainment Theater, LLC</w:t>
    </w:r>
  </w:p>
  <w:p w14:paraId="4337E34F"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7B8DE" w14:textId="77777777" w:rsidR="008B19D1" w:rsidRDefault="008B19D1" w:rsidP="008B19D1">
    <w:pPr>
      <w:shd w:val="clear" w:color="auto" w:fill="FFFFFF"/>
      <w:rPr>
        <w:color w:val="222222"/>
      </w:rPr>
    </w:pPr>
    <w:r>
      <w:rPr>
        <w:color w:val="222222"/>
      </w:rPr>
      <w:t>MTP Contact Name: (Contract POC Name)</w:t>
    </w:r>
  </w:p>
  <w:p w14:paraId="3FFBFD4E" w14:textId="77777777" w:rsidR="008B19D1" w:rsidRDefault="008B19D1" w:rsidP="008B19D1">
    <w:pPr>
      <w:shd w:val="clear" w:color="auto" w:fill="FFFFFF"/>
      <w:rPr>
        <w:color w:val="222222"/>
      </w:rPr>
    </w:pPr>
    <w:r>
      <w:rPr>
        <w:color w:val="222222"/>
      </w:rPr>
      <w:t>MTP Contact Email: (Contract POC Email)</w:t>
    </w:r>
  </w:p>
  <w:p w14:paraId="41317F50"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26-HDQMTP-26-T-0077-P00000-Mountain of Entertainment Theater, LLC</w:t>
    </w:r>
  </w:p>
  <w:p w14:paraId="22EE0212"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D5451" w14:textId="77777777" w:rsidR="00DC0A2E" w:rsidRDefault="00DC0A2E">
      <w:r>
        <w:separator/>
      </w:r>
    </w:p>
  </w:footnote>
  <w:footnote w:type="continuationSeparator" w:id="0">
    <w:p w14:paraId="53F11EB6"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48189"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D3095"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Mountain of Entertainment Theater, LLC | Mountain of Entertainment Theater</w:t>
    </w:r>
    <w:r w:rsidR="00535387">
      <w:rPr>
        <w:b/>
        <w:bCs/>
      </w:rPr>
      <w:t xml:space="preserve"> </w:t>
    </w:r>
    <w:r w:rsidR="00595896">
      <w:rPr>
        <w:b/>
        <w:bCs/>
      </w:rPr>
      <w:t xml:space="preserve">- </w:t>
    </w:r>
    <w:r w:rsidR="00535387">
      <w:rPr>
        <w:b/>
        <w:bCs/>
      </w:rPr>
      <w:t>04/22/2026</w:t>
    </w:r>
  </w:p>
  <w:p w14:paraId="187DB2CD" w14:textId="77777777" w:rsidR="00535387" w:rsidRPr="00000CDE" w:rsidRDefault="00535387" w:rsidP="00535387">
    <w:pPr>
      <w:tabs>
        <w:tab w:val="left" w:pos="6480"/>
      </w:tabs>
      <w:rPr>
        <w:sz w:val="20"/>
        <w:szCs w:val="20"/>
      </w:rPr>
    </w:pPr>
  </w:p>
  <w:p w14:paraId="294120E4"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D961E" w14:textId="77777777" w:rsidR="00054C42" w:rsidRPr="00737F63" w:rsidRDefault="00737F63" w:rsidP="00737F63">
    <w:pPr>
      <w:tabs>
        <w:tab w:val="left" w:pos="6480"/>
      </w:tabs>
      <w:rPr>
        <w:b/>
        <w:bCs/>
      </w:rPr>
    </w:pPr>
    <w:r>
      <w:rPr>
        <w:b/>
        <w:bCs/>
      </w:rPr>
      <w:t xml:space="preserve">Enouncement: </w:t>
    </w:r>
    <w:r w:rsidRPr="00737F63">
      <w:rPr>
        <w:b/>
        <w:bCs/>
      </w:rPr>
      <w:t>Mountain of Entertainment Theater, LLC | Mountain of Entertainment Theater</w:t>
    </w:r>
    <w:r>
      <w:rPr>
        <w:b/>
        <w:bCs/>
      </w:rPr>
      <w:t xml:space="preserve"> </w:t>
    </w:r>
    <w:r w:rsidR="00FD54AA">
      <w:rPr>
        <w:b/>
        <w:bCs/>
      </w:rPr>
      <w:t xml:space="preserve">- </w:t>
    </w:r>
    <w:r>
      <w:rPr>
        <w:b/>
        <w:bCs/>
      </w:rPr>
      <w:t>04/22/2026</w:t>
    </w:r>
  </w:p>
  <w:p w14:paraId="3DF4A8BB" w14:textId="77777777" w:rsidR="00737F63" w:rsidRDefault="00737F63" w:rsidP="00737F63">
    <w:pPr>
      <w:tabs>
        <w:tab w:val="left" w:pos="6480"/>
      </w:tabs>
      <w:rPr>
        <w:b/>
      </w:rPr>
    </w:pPr>
    <w:r>
      <w:rPr>
        <w:b/>
      </w:rPr>
      <w:br/>
    </w:r>
  </w:p>
  <w:p w14:paraId="6DF9F1BC"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171E3"/>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0F04F883"/>
  <w15:chartTrackingRefBased/>
  <w15:docId w15:val="{34B23D35-9337-43F2-8D6D-B15E870D3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customXml/itemProps2.xml><?xml version="1.0" encoding="utf-8"?>
<ds:datastoreItem xmlns:ds="http://schemas.openxmlformats.org/officeDocument/2006/customXml" ds:itemID="{AA18884E-B1E1-4585-80FB-5A42A64ABB3A}"/>
</file>

<file path=customXml/itemProps3.xml><?xml version="1.0" encoding="utf-8"?>
<ds:datastoreItem xmlns:ds="http://schemas.openxmlformats.org/officeDocument/2006/customXml" ds:itemID="{FBAB4F36-63EF-414A-AE66-B6ED8DE57619}"/>
</file>

<file path=customXml/itemProps4.xml><?xml version="1.0" encoding="utf-8"?>
<ds:datastoreItem xmlns:ds="http://schemas.openxmlformats.org/officeDocument/2006/customXml" ds:itemID="{AFBB2B3F-D5F8-4AAB-9F46-0D2F46636337}"/>
</file>

<file path=docProps/app.xml><?xml version="1.0" encoding="utf-8"?>
<Properties xmlns="http://schemas.openxmlformats.org/officeDocument/2006/extended-properties" xmlns:vt="http://schemas.openxmlformats.org/officeDocument/2006/docPropsVTypes">
  <Template>Normal</Template>
  <TotalTime>5</TotalTime>
  <Pages>6</Pages>
  <Words>1115</Words>
  <Characters>6361</Characters>
  <Application>Microsoft Office Word</Application>
  <DocSecurity>4</DocSecurity>
  <Lines>53</Lines>
  <Paragraphs>14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7462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2026-04-24T13:50:00Z</dcterms:created>
  <dcterms:modified xsi:type="dcterms:W3CDTF">2026-04-24T13:50:00Z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ies>
</file>